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C8C" w:rsidRPr="006977BC" w:rsidRDefault="00125C8C" w:rsidP="00125C8C">
      <w:pPr>
        <w:pStyle w:val="Normal"/>
        <w:tabs>
          <w:tab w:val="left" w:pos="0"/>
        </w:tabs>
        <w:ind w:firstLine="454"/>
        <w:rPr>
          <w:rFonts w:ascii="Times New Roman" w:hAnsi="Times New Roman"/>
          <w:b/>
          <w:spacing w:val="-6"/>
          <w:sz w:val="28"/>
          <w:szCs w:val="28"/>
          <w:lang w:val="kk-KZ"/>
        </w:rPr>
      </w:pPr>
      <w:r w:rsidRPr="006977BC">
        <w:rPr>
          <w:rFonts w:ascii="Times New Roman" w:hAnsi="Times New Roman"/>
          <w:b/>
          <w:sz w:val="28"/>
          <w:szCs w:val="28"/>
          <w:lang w:val="kk-KZ"/>
        </w:rPr>
        <w:t xml:space="preserve">Дәріс № 8. Дәріс тақырыбы: </w:t>
      </w:r>
      <w:r w:rsidRPr="006977BC">
        <w:rPr>
          <w:rFonts w:ascii="Times New Roman" w:hAnsi="Times New Roman"/>
          <w:b/>
          <w:color w:val="000000"/>
          <w:spacing w:val="-11"/>
          <w:sz w:val="28"/>
          <w:szCs w:val="28"/>
          <w:highlight w:val="white"/>
          <w:lang w:val="kk-KZ"/>
        </w:rPr>
        <w:t xml:space="preserve">Өндірістік </w:t>
      </w:r>
      <w:r w:rsidRPr="006977BC">
        <w:rPr>
          <w:rFonts w:ascii="Times New Roman" w:hAnsi="Times New Roman"/>
          <w:b/>
          <w:color w:val="000000"/>
          <w:spacing w:val="-15"/>
          <w:sz w:val="28"/>
          <w:szCs w:val="28"/>
          <w:highlight w:val="white"/>
          <w:lang w:val="kk-KZ"/>
        </w:rPr>
        <w:t>инфрақұрылым</w:t>
      </w:r>
      <w:r w:rsidRPr="006977BC">
        <w:rPr>
          <w:rFonts w:ascii="Times New Roman" w:hAnsi="Times New Roman"/>
          <w:b/>
          <w:color w:val="000000"/>
          <w:spacing w:val="-15"/>
          <w:sz w:val="28"/>
          <w:szCs w:val="28"/>
          <w:lang w:val="kk-KZ"/>
        </w:rPr>
        <w:t xml:space="preserve">ның дамуындағы </w:t>
      </w:r>
      <w:r w:rsidRPr="006977BC">
        <w:rPr>
          <w:rFonts w:ascii="Times New Roman" w:hAnsi="Times New Roman"/>
          <w:b/>
          <w:sz w:val="28"/>
          <w:szCs w:val="28"/>
          <w:lang w:val="kk-KZ"/>
        </w:rPr>
        <w:t>мемлекеттік реттеудің ролі.</w:t>
      </w:r>
    </w:p>
    <w:p w:rsidR="00125C8C" w:rsidRPr="006977BC" w:rsidRDefault="00125C8C" w:rsidP="00125C8C">
      <w:pPr>
        <w:ind w:firstLine="454"/>
        <w:jc w:val="center"/>
        <w:rPr>
          <w:sz w:val="28"/>
          <w:szCs w:val="28"/>
          <w:lang w:val="kk-KZ"/>
        </w:rPr>
      </w:pPr>
      <w:r w:rsidRPr="006977BC">
        <w:rPr>
          <w:sz w:val="28"/>
          <w:szCs w:val="28"/>
          <w:lang w:val="kk-KZ"/>
        </w:rPr>
        <w:t>Дәріс жоспары:</w:t>
      </w:r>
    </w:p>
    <w:p w:rsidR="00125C8C" w:rsidRPr="006977BC" w:rsidRDefault="00125C8C" w:rsidP="00125C8C">
      <w:pPr>
        <w:ind w:firstLine="454"/>
        <w:rPr>
          <w:spacing w:val="-15"/>
          <w:sz w:val="28"/>
          <w:szCs w:val="28"/>
          <w:lang w:val="kk-KZ"/>
        </w:rPr>
      </w:pPr>
      <w:r w:rsidRPr="006977BC">
        <w:rPr>
          <w:sz w:val="28"/>
          <w:szCs w:val="28"/>
          <w:lang w:val="kk-KZ"/>
        </w:rPr>
        <w:t>1.</w:t>
      </w:r>
      <w:r w:rsidRPr="006977BC">
        <w:rPr>
          <w:sz w:val="28"/>
          <w:szCs w:val="28"/>
          <w:highlight w:val="white"/>
          <w:lang w:val="kk-KZ"/>
        </w:rPr>
        <w:t xml:space="preserve"> Өндірістік </w:t>
      </w:r>
      <w:r w:rsidRPr="006977BC">
        <w:rPr>
          <w:spacing w:val="-15"/>
          <w:sz w:val="28"/>
          <w:szCs w:val="28"/>
          <w:highlight w:val="white"/>
          <w:lang w:val="kk-KZ"/>
        </w:rPr>
        <w:t>инфрақұрылым</w:t>
      </w:r>
      <w:r w:rsidRPr="006977BC">
        <w:rPr>
          <w:spacing w:val="-15"/>
          <w:sz w:val="28"/>
          <w:szCs w:val="28"/>
          <w:lang w:val="kk-KZ"/>
        </w:rPr>
        <w:t xml:space="preserve">  жайлы жалпы түсінік.</w:t>
      </w:r>
    </w:p>
    <w:p w:rsidR="00125C8C" w:rsidRPr="006977BC" w:rsidRDefault="00125C8C" w:rsidP="00125C8C">
      <w:pPr>
        <w:ind w:firstLine="454"/>
        <w:rPr>
          <w:spacing w:val="-15"/>
          <w:sz w:val="28"/>
          <w:szCs w:val="28"/>
          <w:lang w:val="kk-KZ"/>
        </w:rPr>
      </w:pPr>
      <w:r w:rsidRPr="006977BC">
        <w:rPr>
          <w:spacing w:val="-15"/>
          <w:sz w:val="28"/>
          <w:szCs w:val="28"/>
          <w:lang w:val="kk-KZ"/>
        </w:rPr>
        <w:t>2. Транспорт және байланыс салаларының әлеуметтік-экономикалық ролі.</w:t>
      </w:r>
    </w:p>
    <w:p w:rsidR="00125C8C" w:rsidRPr="006977BC" w:rsidRDefault="00125C8C" w:rsidP="00125C8C">
      <w:pPr>
        <w:ind w:firstLine="454"/>
        <w:jc w:val="both"/>
        <w:rPr>
          <w:color w:val="000000"/>
          <w:spacing w:val="-11"/>
          <w:sz w:val="28"/>
          <w:szCs w:val="28"/>
          <w:lang w:val="kk-KZ"/>
        </w:rPr>
      </w:pPr>
      <w:r w:rsidRPr="006977BC">
        <w:rPr>
          <w:sz w:val="28"/>
          <w:szCs w:val="28"/>
          <w:lang w:val="kk-KZ"/>
        </w:rPr>
        <w:t>3.</w:t>
      </w:r>
      <w:r w:rsidRPr="006977BC">
        <w:rPr>
          <w:color w:val="000000"/>
          <w:spacing w:val="-11"/>
          <w:sz w:val="28"/>
          <w:szCs w:val="28"/>
          <w:highlight w:val="white"/>
          <w:lang w:val="kk-KZ"/>
        </w:rPr>
        <w:t xml:space="preserve"> Өндіріс</w:t>
      </w:r>
      <w:r w:rsidRPr="006977BC">
        <w:rPr>
          <w:color w:val="000000"/>
          <w:spacing w:val="-11"/>
          <w:sz w:val="28"/>
          <w:szCs w:val="28"/>
          <w:lang w:val="kk-KZ"/>
        </w:rPr>
        <w:t xml:space="preserve"> құралдары рыногінің мәні.</w:t>
      </w:r>
    </w:p>
    <w:p w:rsidR="00125C8C" w:rsidRPr="006977BC" w:rsidRDefault="00125C8C" w:rsidP="00125C8C">
      <w:pPr>
        <w:ind w:firstLine="454"/>
        <w:jc w:val="both"/>
        <w:rPr>
          <w:color w:val="000000"/>
          <w:spacing w:val="-11"/>
          <w:sz w:val="28"/>
          <w:szCs w:val="28"/>
          <w:lang w:val="kk-KZ"/>
        </w:rPr>
      </w:pPr>
      <w:r w:rsidRPr="006977BC">
        <w:rPr>
          <w:color w:val="000000"/>
          <w:spacing w:val="-11"/>
          <w:sz w:val="28"/>
          <w:szCs w:val="28"/>
          <w:lang w:val="kk-KZ"/>
        </w:rPr>
        <w:t>4.  Мемлекеттің тауар биржаларының және сауда үйлерінің іс-әрекетін реттеуі.</w:t>
      </w:r>
    </w:p>
    <w:p w:rsidR="00125C8C" w:rsidRPr="006977BC" w:rsidRDefault="00125C8C" w:rsidP="00125C8C">
      <w:pPr>
        <w:ind w:firstLine="454"/>
        <w:jc w:val="both"/>
        <w:rPr>
          <w:sz w:val="28"/>
          <w:szCs w:val="28"/>
          <w:lang w:val="kk-KZ"/>
        </w:rPr>
      </w:pPr>
      <w:r w:rsidRPr="006977BC">
        <w:rPr>
          <w:sz w:val="28"/>
          <w:szCs w:val="28"/>
          <w:lang w:val="kk-KZ"/>
        </w:rPr>
        <w:t xml:space="preserve">Қоғамдық өндіріс екі үлкен сферадан тұрады. Оның біріншісіне – қоғамның материалдық-заттық қажеттіліктерін қанағаттандыратын салалар жататын болса, екіншісіне  - оның материалдық емес сұраныстарын қамтамасыз ететін салалар жатады. </w:t>
      </w:r>
    </w:p>
    <w:p w:rsidR="00125C8C" w:rsidRPr="006977BC" w:rsidRDefault="00125C8C" w:rsidP="00125C8C">
      <w:pPr>
        <w:ind w:firstLine="454"/>
        <w:jc w:val="both"/>
        <w:rPr>
          <w:sz w:val="28"/>
          <w:szCs w:val="28"/>
          <w:lang w:val="kk-KZ"/>
        </w:rPr>
      </w:pPr>
      <w:r w:rsidRPr="006977BC">
        <w:rPr>
          <w:sz w:val="28"/>
          <w:szCs w:val="28"/>
          <w:lang w:val="kk-KZ"/>
        </w:rPr>
        <w:t>Экономиканың дербес сферасы болып, инфрақұрылым, материалдық-заттық өндірістен қоғамдық еңбек бөлінуінің тереңдеуіне және оның сыртқы жағдайларын қамтамасыз етуге деген сұраныстың өсуіне байланысты бөлініп шықты. Кәсіпорындардың сыртқы жағдайлары біркелкі болмағандықтан, инфрақұрылым салалары да біркелкі емес. Сол себепті, инфрақұрылымды төрт түрлі ірі салалар тобына бөлуге болады:</w:t>
      </w:r>
    </w:p>
    <w:p w:rsidR="00125C8C" w:rsidRPr="006977BC" w:rsidRDefault="00125C8C" w:rsidP="00125C8C">
      <w:pPr>
        <w:ind w:firstLine="454"/>
        <w:jc w:val="both"/>
        <w:rPr>
          <w:sz w:val="28"/>
          <w:szCs w:val="28"/>
          <w:lang w:val="kk-KZ"/>
        </w:rPr>
      </w:pPr>
      <w:r w:rsidRPr="006977BC">
        <w:rPr>
          <w:color w:val="000000"/>
          <w:spacing w:val="-11"/>
          <w:sz w:val="28"/>
          <w:szCs w:val="28"/>
          <w:highlight w:val="white"/>
          <w:lang w:val="kk-KZ"/>
        </w:rPr>
        <w:t>1. Өндірістік</w:t>
      </w:r>
      <w:r w:rsidRPr="006977BC">
        <w:rPr>
          <w:sz w:val="28"/>
          <w:szCs w:val="28"/>
          <w:lang w:val="kk-KZ"/>
        </w:rPr>
        <w:t xml:space="preserve">  инфрақұрылым - ө</w:t>
      </w:r>
      <w:r w:rsidRPr="006977BC">
        <w:rPr>
          <w:color w:val="000000"/>
          <w:spacing w:val="-11"/>
          <w:sz w:val="28"/>
          <w:szCs w:val="28"/>
          <w:highlight w:val="white"/>
          <w:lang w:val="kk-KZ"/>
        </w:rPr>
        <w:t>ндіріс</w:t>
      </w:r>
      <w:r w:rsidRPr="006977BC">
        <w:rPr>
          <w:color w:val="000000"/>
          <w:spacing w:val="-11"/>
          <w:sz w:val="28"/>
          <w:szCs w:val="28"/>
          <w:lang w:val="kk-KZ"/>
        </w:rPr>
        <w:t xml:space="preserve"> процестерінің тікелей сыртқы жағдайларын  </w:t>
      </w:r>
      <w:r w:rsidRPr="006977BC">
        <w:rPr>
          <w:sz w:val="28"/>
          <w:szCs w:val="28"/>
          <w:lang w:val="kk-KZ"/>
        </w:rPr>
        <w:t>қамтамасыз ететін салалар кешені. Оған жук тасу көлігі, көтерме сауда, электрмен, газбен, сумен қамтамасыз ету, қойма шаруашылығы, байланыс, информацияны өңдеу салаалары және іскерлік қызметтер сферасы жатады. Іскерлік қызметтер сферасы жарнама мен маркетингтік қызмет көрсетуді, жалға алу мен лизингті, басқару, инвестициялық саясат т.б. жөнінде консультациялық қызмет көрсетуді, инжирингті қамтиды.</w:t>
      </w:r>
    </w:p>
    <w:p w:rsidR="00125C8C" w:rsidRPr="006977BC" w:rsidRDefault="00125C8C" w:rsidP="00125C8C">
      <w:pPr>
        <w:ind w:firstLine="454"/>
        <w:jc w:val="both"/>
        <w:rPr>
          <w:sz w:val="28"/>
          <w:szCs w:val="28"/>
          <w:lang w:val="kk-KZ"/>
        </w:rPr>
      </w:pPr>
      <w:r w:rsidRPr="006977BC">
        <w:rPr>
          <w:sz w:val="28"/>
          <w:szCs w:val="28"/>
          <w:lang w:val="kk-KZ"/>
        </w:rPr>
        <w:t>2. Әлеуметтік  инфрақұрылым – жұмыс күшін ұдайы өндірумен байланысты салалар кешені: денсаулық сақтау, білім беру, жеке сауда, жолаушылар тасу көлігі, тұрғын үй-коммуналдық шаруашылық, қоғамдық тамақтандыру, демалысты ұйымдастыру т.б салалар.</w:t>
      </w:r>
    </w:p>
    <w:p w:rsidR="00125C8C" w:rsidRPr="006977BC" w:rsidRDefault="00125C8C" w:rsidP="00125C8C">
      <w:pPr>
        <w:pStyle w:val="2"/>
        <w:rPr>
          <w:rFonts w:ascii="Times New Roman" w:hAnsi="Times New Roman"/>
          <w:szCs w:val="28"/>
        </w:rPr>
      </w:pPr>
      <w:r w:rsidRPr="006977BC">
        <w:rPr>
          <w:rFonts w:ascii="Times New Roman" w:hAnsi="Times New Roman"/>
          <w:szCs w:val="28"/>
        </w:rPr>
        <w:t>3. Экологиялық инфрақұрылым – адам тіршілігінің зиянды жақтарынан қоршаған ортаны қорғау, қоғам өндірісі  дамуының экологиялық жағдайларын қамтамасыз ету сфералары мен инженерлік құрылыстардың кешені.</w:t>
      </w:r>
    </w:p>
    <w:p w:rsidR="00125C8C" w:rsidRPr="006977BC" w:rsidRDefault="00125C8C" w:rsidP="00125C8C">
      <w:pPr>
        <w:ind w:firstLine="454"/>
        <w:jc w:val="both"/>
        <w:rPr>
          <w:sz w:val="28"/>
          <w:szCs w:val="28"/>
          <w:lang w:val="kk-KZ"/>
        </w:rPr>
      </w:pPr>
      <w:r w:rsidRPr="006977BC">
        <w:rPr>
          <w:sz w:val="28"/>
          <w:szCs w:val="28"/>
          <w:lang w:val="kk-KZ"/>
        </w:rPr>
        <w:t xml:space="preserve">Көлік кешенінің экономикалық маңызы оның орындайтын қызметіне байланысты. Көлік кез келген өндірістің айрылмас бөлігі болып саналады және ол қоғамдық еңбек бөлінуінің негізгі материалдық базасы боп есептеледі. Көлік жүйесі тасымалдау жұмыстарын атқаруда бірімен-бірі тығыз байланысты болатын әр түрлі көлік түрлерінің кешені.                                                       </w:t>
      </w:r>
    </w:p>
    <w:p w:rsidR="00125C8C" w:rsidRPr="006977BC" w:rsidRDefault="00125C8C" w:rsidP="00125C8C">
      <w:pPr>
        <w:rPr>
          <w:sz w:val="28"/>
          <w:szCs w:val="28"/>
          <w:lang w:val="kk-KZ"/>
        </w:rPr>
      </w:pPr>
      <w:r w:rsidRPr="006977BC">
        <w:rPr>
          <w:sz w:val="28"/>
          <w:szCs w:val="28"/>
          <w:lang w:val="kk-KZ"/>
        </w:rPr>
        <w:t>Республика көлік кешенін мемлекеттік реттеу жүк тасымалдау шығынының аз болуын тасымалдау шығынының неғұрлым жоғары болуын тасымалдаудың үздіксіз болуын қамтамасыз етуі тиіс.</w:t>
      </w:r>
    </w:p>
    <w:p w:rsidR="00125C8C" w:rsidRPr="006977BC" w:rsidRDefault="00125C8C" w:rsidP="00125C8C">
      <w:pPr>
        <w:rPr>
          <w:sz w:val="28"/>
          <w:szCs w:val="28"/>
          <w:lang w:val="kk-KZ"/>
        </w:rPr>
      </w:pPr>
      <w:r w:rsidRPr="006977BC">
        <w:rPr>
          <w:sz w:val="28"/>
          <w:szCs w:val="28"/>
          <w:lang w:val="kk-KZ"/>
        </w:rPr>
        <w:t xml:space="preserve">Қазіргі кезде Қазақстан Республикасының көлік кешенін басқару Қазақстан Республикасының Көлік және Коммуникациялар Министрлігіне жүктелген </w:t>
      </w:r>
      <w:r w:rsidRPr="006977BC">
        <w:rPr>
          <w:sz w:val="28"/>
          <w:szCs w:val="28"/>
          <w:lang w:val="kk-KZ"/>
        </w:rPr>
        <w:lastRenderedPageBreak/>
        <w:t>Үкімет бекіткен ережеге сәйкес оның негізгі міндеттері болып мыналар саналады:</w:t>
      </w:r>
    </w:p>
    <w:p w:rsidR="00125C8C" w:rsidRPr="006977BC" w:rsidRDefault="00125C8C" w:rsidP="00125C8C">
      <w:pPr>
        <w:rPr>
          <w:sz w:val="28"/>
          <w:szCs w:val="28"/>
          <w:lang w:val="kk-KZ"/>
        </w:rPr>
      </w:pPr>
      <w:r w:rsidRPr="006977BC">
        <w:rPr>
          <w:sz w:val="28"/>
          <w:szCs w:val="28"/>
          <w:lang w:val="kk-KZ"/>
        </w:rPr>
        <w:t xml:space="preserve">- </w:t>
      </w:r>
      <w:r w:rsidRPr="006977BC">
        <w:rPr>
          <w:sz w:val="28"/>
          <w:szCs w:val="28"/>
          <w:lang w:val="kk-KZ"/>
        </w:rPr>
        <w:tab/>
        <w:t>көлік саласында Қазақстан Республикасының мүдделерін қорғау;</w:t>
      </w:r>
    </w:p>
    <w:p w:rsidR="00125C8C" w:rsidRPr="006977BC" w:rsidRDefault="00125C8C" w:rsidP="00125C8C">
      <w:pPr>
        <w:rPr>
          <w:sz w:val="28"/>
          <w:szCs w:val="28"/>
          <w:lang w:val="kk-KZ"/>
        </w:rPr>
      </w:pPr>
      <w:r w:rsidRPr="006977BC">
        <w:rPr>
          <w:sz w:val="28"/>
          <w:szCs w:val="28"/>
          <w:lang w:val="kk-KZ"/>
        </w:rPr>
        <w:t xml:space="preserve">- </w:t>
      </w:r>
      <w:r w:rsidRPr="006977BC">
        <w:rPr>
          <w:sz w:val="28"/>
          <w:szCs w:val="28"/>
          <w:lang w:val="kk-KZ"/>
        </w:rPr>
        <w:tab/>
        <w:t>көлік саласында мемлекет аралық және халықаралық қатынастарды жүзеге асыру;</w:t>
      </w:r>
    </w:p>
    <w:p w:rsidR="00125C8C" w:rsidRPr="006977BC" w:rsidRDefault="00125C8C" w:rsidP="00125C8C">
      <w:pPr>
        <w:rPr>
          <w:sz w:val="28"/>
          <w:szCs w:val="28"/>
          <w:lang w:val="kk-KZ"/>
        </w:rPr>
      </w:pPr>
      <w:r w:rsidRPr="006977BC">
        <w:rPr>
          <w:sz w:val="28"/>
          <w:szCs w:val="28"/>
          <w:lang w:val="kk-KZ"/>
        </w:rPr>
        <w:t>-</w:t>
      </w:r>
      <w:r w:rsidRPr="006977BC">
        <w:rPr>
          <w:sz w:val="28"/>
          <w:szCs w:val="28"/>
          <w:lang w:val="kk-KZ"/>
        </w:rPr>
        <w:tab/>
        <w:t>көлік қызметін тұтынушылардың құқық сақтауын бақылау.</w:t>
      </w:r>
    </w:p>
    <w:p w:rsidR="00125C8C" w:rsidRPr="006977BC" w:rsidRDefault="00125C8C" w:rsidP="00125C8C">
      <w:pPr>
        <w:ind w:firstLine="454"/>
        <w:rPr>
          <w:sz w:val="28"/>
          <w:szCs w:val="28"/>
          <w:lang w:val="kk-KZ"/>
        </w:rPr>
      </w:pPr>
      <w:r w:rsidRPr="006977BC">
        <w:rPr>
          <w:sz w:val="28"/>
          <w:szCs w:val="28"/>
          <w:lang w:val="kk-KZ"/>
        </w:rPr>
        <w:t>Автомобильдік жолдарды қаржыландыру мәселелері.</w:t>
      </w:r>
    </w:p>
    <w:p w:rsidR="00125C8C" w:rsidRPr="006977BC" w:rsidRDefault="00125C8C" w:rsidP="00125C8C">
      <w:pPr>
        <w:ind w:firstLine="454"/>
        <w:rPr>
          <w:sz w:val="28"/>
          <w:szCs w:val="28"/>
          <w:lang w:val="kk-KZ"/>
        </w:rPr>
      </w:pPr>
      <w:r w:rsidRPr="006977BC">
        <w:rPr>
          <w:sz w:val="28"/>
          <w:szCs w:val="28"/>
          <w:lang w:val="kk-KZ"/>
        </w:rPr>
        <w:t>Жолдар – мемлекет инфрақұрылылымының негізгі элементі болып табылады. Жол жүйесінің дамуына байланысты елдің экономикалық жағдайы да өзгеріп отырады. Қазақстандағы көлік саласының негізгі мәселесі – жолдардың бұзылуы.</w:t>
      </w:r>
    </w:p>
    <w:p w:rsidR="00125C8C" w:rsidRPr="006977BC" w:rsidRDefault="00125C8C" w:rsidP="00125C8C">
      <w:pPr>
        <w:ind w:firstLine="454"/>
        <w:rPr>
          <w:sz w:val="28"/>
          <w:szCs w:val="28"/>
          <w:lang w:val="kk-KZ"/>
        </w:rPr>
      </w:pPr>
      <w:r w:rsidRPr="006977BC">
        <w:rPr>
          <w:sz w:val="28"/>
          <w:szCs w:val="28"/>
          <w:lang w:val="kk-KZ"/>
        </w:rPr>
        <w:t>Каз ДОР НИИ ААҚ зерттеулері бойынша қолданыстағы жолдарының 75% қажетті стандартқа сай келмейді.</w:t>
      </w:r>
    </w:p>
    <w:p w:rsidR="00125C8C" w:rsidRPr="006977BC" w:rsidRDefault="00125C8C" w:rsidP="00125C8C">
      <w:pPr>
        <w:ind w:firstLine="454"/>
        <w:rPr>
          <w:sz w:val="28"/>
          <w:szCs w:val="28"/>
          <w:lang w:val="kk-KZ"/>
        </w:rPr>
      </w:pPr>
      <w:r w:rsidRPr="006977BC">
        <w:rPr>
          <w:sz w:val="28"/>
          <w:szCs w:val="28"/>
          <w:lang w:val="kk-KZ"/>
        </w:rPr>
        <w:t>Осы жолдардың ішінде 20% қираған, 35% құлдырау жағдайында. 1992 жылға дейін жол құрылысына мемлекет бюджетінен қаржы бөлінген. 1992 жылы Қазақстан Республикасының “Жол қоры жайлы” заңы жүзеге асты. Осы заң бойынша жол құрылысын қаржыландыру облыстық және республикалық деңгейде жүзеге асады. Жыл сайын орташа капиталдың жөндеуге 300-400 мың $ бөлінеді.</w:t>
      </w:r>
    </w:p>
    <w:p w:rsidR="00125C8C" w:rsidRPr="006977BC" w:rsidRDefault="00125C8C" w:rsidP="00125C8C">
      <w:pPr>
        <w:ind w:firstLine="454"/>
        <w:rPr>
          <w:sz w:val="28"/>
          <w:szCs w:val="28"/>
          <w:lang w:val="kk-KZ"/>
        </w:rPr>
      </w:pPr>
      <w:r w:rsidRPr="006977BC">
        <w:rPr>
          <w:sz w:val="28"/>
          <w:szCs w:val="28"/>
          <w:lang w:val="kk-KZ"/>
        </w:rPr>
        <w:t xml:space="preserve">Көлік саласының жалпы қаржысының көлемі Қазақстанда 1-1,3 млрд АҚШ $ төмен болмауы керек. 28 қараша, 2001 жылы Қазақстан Республикасының Президентінің жарлығы бойынша Қазақстан Республикасының 2001-2005 жылдарға арналған мемлекеттік бағдарламасы қабылданды. </w:t>
      </w:r>
    </w:p>
    <w:p w:rsidR="00125C8C" w:rsidRPr="006977BC" w:rsidRDefault="00125C8C" w:rsidP="00125C8C">
      <w:pPr>
        <w:ind w:firstLine="454"/>
        <w:rPr>
          <w:sz w:val="28"/>
          <w:szCs w:val="28"/>
        </w:rPr>
      </w:pPr>
      <w:r w:rsidRPr="006977BC">
        <w:rPr>
          <w:sz w:val="28"/>
          <w:szCs w:val="28"/>
          <w:lang w:val="kk-KZ"/>
        </w:rPr>
        <w:t xml:space="preserve">Осы бағдарлама бойынша мемлекеттік бюджеттен 1580,1 млн $ бөлінді. </w:t>
      </w:r>
      <w:proofErr w:type="spellStart"/>
      <w:r w:rsidRPr="006977BC">
        <w:rPr>
          <w:sz w:val="28"/>
          <w:szCs w:val="28"/>
        </w:rPr>
        <w:t>Соның</w:t>
      </w:r>
      <w:proofErr w:type="spellEnd"/>
      <w:r w:rsidRPr="006977BC">
        <w:rPr>
          <w:sz w:val="28"/>
          <w:szCs w:val="28"/>
        </w:rPr>
        <w:t xml:space="preserve"> </w:t>
      </w:r>
      <w:proofErr w:type="spellStart"/>
      <w:r w:rsidRPr="006977BC">
        <w:rPr>
          <w:sz w:val="28"/>
          <w:szCs w:val="28"/>
        </w:rPr>
        <w:t>ішінде</w:t>
      </w:r>
      <w:proofErr w:type="spellEnd"/>
      <w:r w:rsidRPr="006977BC">
        <w:rPr>
          <w:sz w:val="28"/>
          <w:szCs w:val="28"/>
        </w:rPr>
        <w:t xml:space="preserve"> :</w:t>
      </w:r>
    </w:p>
    <w:p w:rsidR="00125C8C" w:rsidRPr="006977BC" w:rsidRDefault="00125C8C" w:rsidP="00125C8C">
      <w:pPr>
        <w:ind w:firstLine="454"/>
        <w:rPr>
          <w:sz w:val="28"/>
          <w:szCs w:val="28"/>
        </w:rPr>
      </w:pPr>
      <w:r w:rsidRPr="006977BC">
        <w:rPr>
          <w:sz w:val="28"/>
          <w:szCs w:val="28"/>
        </w:rPr>
        <w:t xml:space="preserve">1. </w:t>
      </w:r>
      <w:proofErr w:type="spellStart"/>
      <w:r w:rsidRPr="006977BC">
        <w:rPr>
          <w:sz w:val="28"/>
          <w:szCs w:val="28"/>
        </w:rPr>
        <w:t>Капиталды</w:t>
      </w:r>
      <w:proofErr w:type="spellEnd"/>
      <w:r w:rsidRPr="006977BC">
        <w:rPr>
          <w:sz w:val="28"/>
          <w:szCs w:val="28"/>
        </w:rPr>
        <w:t xml:space="preserve"> </w:t>
      </w:r>
      <w:proofErr w:type="spellStart"/>
      <w:r w:rsidRPr="006977BC">
        <w:rPr>
          <w:sz w:val="28"/>
          <w:szCs w:val="28"/>
        </w:rPr>
        <w:t>және</w:t>
      </w:r>
      <w:proofErr w:type="spellEnd"/>
      <w:r w:rsidRPr="006977BC">
        <w:rPr>
          <w:sz w:val="28"/>
          <w:szCs w:val="28"/>
        </w:rPr>
        <w:t xml:space="preserve"> </w:t>
      </w:r>
      <w:proofErr w:type="spellStart"/>
      <w:r w:rsidRPr="006977BC">
        <w:rPr>
          <w:sz w:val="28"/>
          <w:szCs w:val="28"/>
        </w:rPr>
        <w:t>орташа</w:t>
      </w:r>
      <w:proofErr w:type="spellEnd"/>
      <w:r w:rsidRPr="006977BC">
        <w:rPr>
          <w:sz w:val="28"/>
          <w:szCs w:val="28"/>
        </w:rPr>
        <w:t xml:space="preserve"> </w:t>
      </w:r>
      <w:proofErr w:type="spellStart"/>
      <w:r w:rsidRPr="006977BC">
        <w:rPr>
          <w:sz w:val="28"/>
          <w:szCs w:val="28"/>
        </w:rPr>
        <w:t>ремонтқа</w:t>
      </w:r>
      <w:proofErr w:type="spellEnd"/>
      <w:r w:rsidRPr="006977BC">
        <w:rPr>
          <w:sz w:val="28"/>
          <w:szCs w:val="28"/>
        </w:rPr>
        <w:t>:</w:t>
      </w:r>
    </w:p>
    <w:p w:rsidR="00125C8C" w:rsidRPr="006977BC" w:rsidRDefault="00125C8C" w:rsidP="00125C8C">
      <w:pPr>
        <w:ind w:firstLine="454"/>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6"/>
        <w:gridCol w:w="1476"/>
        <w:gridCol w:w="1476"/>
        <w:gridCol w:w="1476"/>
        <w:gridCol w:w="1476"/>
      </w:tblGrid>
      <w:tr w:rsidR="00125C8C" w:rsidRPr="006977BC" w:rsidTr="00691894">
        <w:tblPrEx>
          <w:tblCellMar>
            <w:top w:w="0" w:type="dxa"/>
            <w:bottom w:w="0" w:type="dxa"/>
          </w:tblCellMar>
        </w:tblPrEx>
        <w:tc>
          <w:tcPr>
            <w:tcW w:w="1476" w:type="dxa"/>
          </w:tcPr>
          <w:p w:rsidR="00125C8C" w:rsidRPr="006977BC" w:rsidRDefault="00125C8C" w:rsidP="00691894">
            <w:pPr>
              <w:rPr>
                <w:sz w:val="28"/>
                <w:szCs w:val="28"/>
              </w:rPr>
            </w:pPr>
            <w:r w:rsidRPr="006977BC">
              <w:rPr>
                <w:sz w:val="28"/>
                <w:szCs w:val="28"/>
              </w:rPr>
              <w:t>2001</w:t>
            </w:r>
          </w:p>
        </w:tc>
        <w:tc>
          <w:tcPr>
            <w:tcW w:w="1476" w:type="dxa"/>
          </w:tcPr>
          <w:p w:rsidR="00125C8C" w:rsidRPr="006977BC" w:rsidRDefault="00125C8C" w:rsidP="00691894">
            <w:pPr>
              <w:rPr>
                <w:sz w:val="28"/>
                <w:szCs w:val="28"/>
              </w:rPr>
            </w:pPr>
            <w:r w:rsidRPr="006977BC">
              <w:rPr>
                <w:sz w:val="28"/>
                <w:szCs w:val="28"/>
              </w:rPr>
              <w:t>2002</w:t>
            </w:r>
          </w:p>
        </w:tc>
        <w:tc>
          <w:tcPr>
            <w:tcW w:w="1476" w:type="dxa"/>
          </w:tcPr>
          <w:p w:rsidR="00125C8C" w:rsidRPr="006977BC" w:rsidRDefault="00125C8C" w:rsidP="00691894">
            <w:pPr>
              <w:rPr>
                <w:sz w:val="28"/>
                <w:szCs w:val="28"/>
              </w:rPr>
            </w:pPr>
            <w:r w:rsidRPr="006977BC">
              <w:rPr>
                <w:sz w:val="28"/>
                <w:szCs w:val="28"/>
              </w:rPr>
              <w:t>2003</w:t>
            </w:r>
          </w:p>
        </w:tc>
        <w:tc>
          <w:tcPr>
            <w:tcW w:w="1476" w:type="dxa"/>
          </w:tcPr>
          <w:p w:rsidR="00125C8C" w:rsidRPr="006977BC" w:rsidRDefault="00125C8C" w:rsidP="00691894">
            <w:pPr>
              <w:rPr>
                <w:sz w:val="28"/>
                <w:szCs w:val="28"/>
              </w:rPr>
            </w:pPr>
            <w:r w:rsidRPr="006977BC">
              <w:rPr>
                <w:sz w:val="28"/>
                <w:szCs w:val="28"/>
              </w:rPr>
              <w:t>2004</w:t>
            </w:r>
          </w:p>
        </w:tc>
        <w:tc>
          <w:tcPr>
            <w:tcW w:w="1476" w:type="dxa"/>
          </w:tcPr>
          <w:p w:rsidR="00125C8C" w:rsidRPr="006977BC" w:rsidRDefault="00125C8C" w:rsidP="00691894">
            <w:pPr>
              <w:rPr>
                <w:sz w:val="28"/>
                <w:szCs w:val="28"/>
              </w:rPr>
            </w:pPr>
            <w:r w:rsidRPr="006977BC">
              <w:rPr>
                <w:sz w:val="28"/>
                <w:szCs w:val="28"/>
              </w:rPr>
              <w:t>2005</w:t>
            </w:r>
          </w:p>
        </w:tc>
      </w:tr>
      <w:tr w:rsidR="00125C8C" w:rsidRPr="006977BC" w:rsidTr="00691894">
        <w:tblPrEx>
          <w:tblCellMar>
            <w:top w:w="0" w:type="dxa"/>
            <w:bottom w:w="0" w:type="dxa"/>
          </w:tblCellMar>
        </w:tblPrEx>
        <w:tc>
          <w:tcPr>
            <w:tcW w:w="1476" w:type="dxa"/>
          </w:tcPr>
          <w:p w:rsidR="00125C8C" w:rsidRPr="006977BC" w:rsidRDefault="00125C8C" w:rsidP="00691894">
            <w:pPr>
              <w:rPr>
                <w:sz w:val="28"/>
                <w:szCs w:val="28"/>
              </w:rPr>
            </w:pPr>
            <w:r w:rsidRPr="006977BC">
              <w:rPr>
                <w:sz w:val="28"/>
                <w:szCs w:val="28"/>
              </w:rPr>
              <w:t>24.2</w:t>
            </w:r>
          </w:p>
        </w:tc>
        <w:tc>
          <w:tcPr>
            <w:tcW w:w="1476" w:type="dxa"/>
          </w:tcPr>
          <w:p w:rsidR="00125C8C" w:rsidRPr="006977BC" w:rsidRDefault="00125C8C" w:rsidP="00691894">
            <w:pPr>
              <w:rPr>
                <w:sz w:val="28"/>
                <w:szCs w:val="28"/>
              </w:rPr>
            </w:pPr>
            <w:r w:rsidRPr="006977BC">
              <w:rPr>
                <w:sz w:val="28"/>
                <w:szCs w:val="28"/>
              </w:rPr>
              <w:t>20.7</w:t>
            </w:r>
          </w:p>
        </w:tc>
        <w:tc>
          <w:tcPr>
            <w:tcW w:w="1476" w:type="dxa"/>
          </w:tcPr>
          <w:p w:rsidR="00125C8C" w:rsidRPr="006977BC" w:rsidRDefault="00125C8C" w:rsidP="00691894">
            <w:pPr>
              <w:rPr>
                <w:sz w:val="28"/>
                <w:szCs w:val="28"/>
              </w:rPr>
            </w:pPr>
            <w:r w:rsidRPr="006977BC">
              <w:rPr>
                <w:sz w:val="28"/>
                <w:szCs w:val="28"/>
              </w:rPr>
              <w:t>62.0</w:t>
            </w:r>
          </w:p>
        </w:tc>
        <w:tc>
          <w:tcPr>
            <w:tcW w:w="1476" w:type="dxa"/>
          </w:tcPr>
          <w:p w:rsidR="00125C8C" w:rsidRPr="006977BC" w:rsidRDefault="00125C8C" w:rsidP="00691894">
            <w:pPr>
              <w:rPr>
                <w:sz w:val="28"/>
                <w:szCs w:val="28"/>
              </w:rPr>
            </w:pPr>
            <w:r w:rsidRPr="006977BC">
              <w:rPr>
                <w:sz w:val="28"/>
                <w:szCs w:val="28"/>
              </w:rPr>
              <w:t>72.0</w:t>
            </w:r>
          </w:p>
        </w:tc>
        <w:tc>
          <w:tcPr>
            <w:tcW w:w="1476" w:type="dxa"/>
          </w:tcPr>
          <w:p w:rsidR="00125C8C" w:rsidRPr="006977BC" w:rsidRDefault="00125C8C" w:rsidP="00691894">
            <w:pPr>
              <w:rPr>
                <w:sz w:val="28"/>
                <w:szCs w:val="28"/>
              </w:rPr>
            </w:pPr>
            <w:r w:rsidRPr="006977BC">
              <w:rPr>
                <w:sz w:val="28"/>
                <w:szCs w:val="28"/>
              </w:rPr>
              <w:t>104.7</w:t>
            </w:r>
          </w:p>
        </w:tc>
      </w:tr>
    </w:tbl>
    <w:p w:rsidR="00125C8C" w:rsidRPr="006977BC" w:rsidRDefault="00125C8C" w:rsidP="00125C8C">
      <w:pPr>
        <w:rPr>
          <w:sz w:val="28"/>
          <w:szCs w:val="28"/>
        </w:rPr>
      </w:pPr>
    </w:p>
    <w:p w:rsidR="00125C8C" w:rsidRPr="006977BC" w:rsidRDefault="00125C8C" w:rsidP="00125C8C">
      <w:pPr>
        <w:rPr>
          <w:sz w:val="28"/>
          <w:szCs w:val="28"/>
        </w:rPr>
      </w:pPr>
      <w:r w:rsidRPr="006977BC">
        <w:rPr>
          <w:sz w:val="28"/>
          <w:szCs w:val="28"/>
        </w:rPr>
        <w:t xml:space="preserve">2. </w:t>
      </w:r>
      <w:proofErr w:type="spellStart"/>
      <w:r w:rsidRPr="006977BC">
        <w:rPr>
          <w:sz w:val="28"/>
          <w:szCs w:val="28"/>
        </w:rPr>
        <w:t>Құрылыс</w:t>
      </w:r>
      <w:proofErr w:type="spellEnd"/>
      <w:r w:rsidRPr="006977BC">
        <w:rPr>
          <w:sz w:val="28"/>
          <w:szCs w:val="28"/>
        </w:rPr>
        <w:t xml:space="preserve"> </w:t>
      </w:r>
      <w:proofErr w:type="spellStart"/>
      <w:r w:rsidRPr="006977BC">
        <w:rPr>
          <w:sz w:val="28"/>
          <w:szCs w:val="28"/>
        </w:rPr>
        <w:t>және</w:t>
      </w:r>
      <w:proofErr w:type="spellEnd"/>
      <w:r w:rsidRPr="006977BC">
        <w:rPr>
          <w:sz w:val="28"/>
          <w:szCs w:val="28"/>
        </w:rPr>
        <w:t xml:space="preserve"> </w:t>
      </w:r>
      <w:proofErr w:type="spellStart"/>
      <w:r w:rsidRPr="006977BC">
        <w:rPr>
          <w:sz w:val="28"/>
          <w:szCs w:val="28"/>
        </w:rPr>
        <w:t>реконструкцияға</w:t>
      </w:r>
      <w:proofErr w:type="spellEnd"/>
      <w:r w:rsidRPr="006977BC">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1771"/>
        <w:gridCol w:w="1771"/>
        <w:gridCol w:w="1771"/>
        <w:gridCol w:w="1771"/>
      </w:tblGrid>
      <w:tr w:rsidR="00125C8C" w:rsidRPr="006977BC" w:rsidTr="00691894">
        <w:tblPrEx>
          <w:tblCellMar>
            <w:top w:w="0" w:type="dxa"/>
            <w:bottom w:w="0" w:type="dxa"/>
          </w:tblCellMar>
        </w:tblPrEx>
        <w:tc>
          <w:tcPr>
            <w:tcW w:w="1771" w:type="dxa"/>
          </w:tcPr>
          <w:p w:rsidR="00125C8C" w:rsidRPr="006977BC" w:rsidRDefault="00125C8C" w:rsidP="00691894">
            <w:pPr>
              <w:rPr>
                <w:sz w:val="28"/>
                <w:szCs w:val="28"/>
              </w:rPr>
            </w:pPr>
            <w:r w:rsidRPr="006977BC">
              <w:rPr>
                <w:sz w:val="28"/>
                <w:szCs w:val="28"/>
              </w:rPr>
              <w:t>2001</w:t>
            </w:r>
          </w:p>
        </w:tc>
        <w:tc>
          <w:tcPr>
            <w:tcW w:w="1771" w:type="dxa"/>
          </w:tcPr>
          <w:p w:rsidR="00125C8C" w:rsidRPr="006977BC" w:rsidRDefault="00125C8C" w:rsidP="00691894">
            <w:pPr>
              <w:rPr>
                <w:sz w:val="28"/>
                <w:szCs w:val="28"/>
              </w:rPr>
            </w:pPr>
            <w:r w:rsidRPr="006977BC">
              <w:rPr>
                <w:sz w:val="28"/>
                <w:szCs w:val="28"/>
              </w:rPr>
              <w:t>2002</w:t>
            </w:r>
          </w:p>
        </w:tc>
        <w:tc>
          <w:tcPr>
            <w:tcW w:w="1771" w:type="dxa"/>
          </w:tcPr>
          <w:p w:rsidR="00125C8C" w:rsidRPr="006977BC" w:rsidRDefault="00125C8C" w:rsidP="00691894">
            <w:pPr>
              <w:rPr>
                <w:sz w:val="28"/>
                <w:szCs w:val="28"/>
              </w:rPr>
            </w:pPr>
            <w:r w:rsidRPr="006977BC">
              <w:rPr>
                <w:sz w:val="28"/>
                <w:szCs w:val="28"/>
              </w:rPr>
              <w:t>2003</w:t>
            </w:r>
          </w:p>
        </w:tc>
        <w:tc>
          <w:tcPr>
            <w:tcW w:w="1771" w:type="dxa"/>
          </w:tcPr>
          <w:p w:rsidR="00125C8C" w:rsidRPr="006977BC" w:rsidRDefault="00125C8C" w:rsidP="00691894">
            <w:pPr>
              <w:rPr>
                <w:sz w:val="28"/>
                <w:szCs w:val="28"/>
              </w:rPr>
            </w:pPr>
            <w:r w:rsidRPr="006977BC">
              <w:rPr>
                <w:sz w:val="28"/>
                <w:szCs w:val="28"/>
              </w:rPr>
              <w:t>2004</w:t>
            </w:r>
          </w:p>
        </w:tc>
        <w:tc>
          <w:tcPr>
            <w:tcW w:w="1771" w:type="dxa"/>
          </w:tcPr>
          <w:p w:rsidR="00125C8C" w:rsidRPr="006977BC" w:rsidRDefault="00125C8C" w:rsidP="00691894">
            <w:pPr>
              <w:rPr>
                <w:sz w:val="28"/>
                <w:szCs w:val="28"/>
              </w:rPr>
            </w:pPr>
            <w:r w:rsidRPr="006977BC">
              <w:rPr>
                <w:sz w:val="28"/>
                <w:szCs w:val="28"/>
              </w:rPr>
              <w:t>2005</w:t>
            </w:r>
          </w:p>
        </w:tc>
      </w:tr>
      <w:tr w:rsidR="00125C8C" w:rsidRPr="006977BC" w:rsidTr="00691894">
        <w:tblPrEx>
          <w:tblCellMar>
            <w:top w:w="0" w:type="dxa"/>
            <w:bottom w:w="0" w:type="dxa"/>
          </w:tblCellMar>
        </w:tblPrEx>
        <w:tc>
          <w:tcPr>
            <w:tcW w:w="1771" w:type="dxa"/>
          </w:tcPr>
          <w:p w:rsidR="00125C8C" w:rsidRPr="006977BC" w:rsidRDefault="00125C8C" w:rsidP="00691894">
            <w:pPr>
              <w:rPr>
                <w:sz w:val="28"/>
                <w:szCs w:val="28"/>
              </w:rPr>
            </w:pPr>
            <w:r w:rsidRPr="006977BC">
              <w:rPr>
                <w:sz w:val="28"/>
                <w:szCs w:val="28"/>
              </w:rPr>
              <w:t>53.9</w:t>
            </w:r>
          </w:p>
        </w:tc>
        <w:tc>
          <w:tcPr>
            <w:tcW w:w="1771" w:type="dxa"/>
          </w:tcPr>
          <w:p w:rsidR="00125C8C" w:rsidRPr="006977BC" w:rsidRDefault="00125C8C" w:rsidP="00691894">
            <w:pPr>
              <w:rPr>
                <w:sz w:val="28"/>
                <w:szCs w:val="28"/>
              </w:rPr>
            </w:pPr>
            <w:r w:rsidRPr="006977BC">
              <w:rPr>
                <w:sz w:val="28"/>
                <w:szCs w:val="28"/>
              </w:rPr>
              <w:t>43.3</w:t>
            </w:r>
          </w:p>
        </w:tc>
        <w:tc>
          <w:tcPr>
            <w:tcW w:w="1771" w:type="dxa"/>
          </w:tcPr>
          <w:p w:rsidR="00125C8C" w:rsidRPr="006977BC" w:rsidRDefault="00125C8C" w:rsidP="00691894">
            <w:pPr>
              <w:rPr>
                <w:sz w:val="28"/>
                <w:szCs w:val="28"/>
              </w:rPr>
            </w:pPr>
            <w:r w:rsidRPr="006977BC">
              <w:rPr>
                <w:sz w:val="28"/>
                <w:szCs w:val="28"/>
              </w:rPr>
              <w:t>123.2</w:t>
            </w:r>
          </w:p>
        </w:tc>
        <w:tc>
          <w:tcPr>
            <w:tcW w:w="1771" w:type="dxa"/>
          </w:tcPr>
          <w:p w:rsidR="00125C8C" w:rsidRPr="006977BC" w:rsidRDefault="00125C8C" w:rsidP="00691894">
            <w:pPr>
              <w:rPr>
                <w:sz w:val="28"/>
                <w:szCs w:val="28"/>
              </w:rPr>
            </w:pPr>
            <w:r w:rsidRPr="006977BC">
              <w:rPr>
                <w:sz w:val="28"/>
                <w:szCs w:val="28"/>
              </w:rPr>
              <w:t>165.3</w:t>
            </w:r>
          </w:p>
        </w:tc>
        <w:tc>
          <w:tcPr>
            <w:tcW w:w="1771" w:type="dxa"/>
          </w:tcPr>
          <w:p w:rsidR="00125C8C" w:rsidRPr="006977BC" w:rsidRDefault="00125C8C" w:rsidP="00691894">
            <w:pPr>
              <w:rPr>
                <w:sz w:val="28"/>
                <w:szCs w:val="28"/>
              </w:rPr>
            </w:pPr>
            <w:r w:rsidRPr="006977BC">
              <w:rPr>
                <w:sz w:val="28"/>
                <w:szCs w:val="28"/>
              </w:rPr>
              <w:t>261.2</w:t>
            </w:r>
          </w:p>
        </w:tc>
      </w:tr>
    </w:tbl>
    <w:p w:rsidR="00125C8C" w:rsidRPr="006977BC" w:rsidRDefault="00125C8C" w:rsidP="00125C8C">
      <w:pPr>
        <w:rPr>
          <w:sz w:val="28"/>
          <w:szCs w:val="28"/>
        </w:rPr>
      </w:pPr>
      <w:proofErr w:type="spellStart"/>
      <w:r w:rsidRPr="006977BC">
        <w:rPr>
          <w:sz w:val="28"/>
          <w:szCs w:val="28"/>
        </w:rPr>
        <w:t>Жол</w:t>
      </w:r>
      <w:proofErr w:type="spellEnd"/>
      <w:r w:rsidRPr="006977BC">
        <w:rPr>
          <w:sz w:val="28"/>
          <w:szCs w:val="28"/>
        </w:rPr>
        <w:t xml:space="preserve"> </w:t>
      </w:r>
      <w:proofErr w:type="spellStart"/>
      <w:r w:rsidRPr="006977BC">
        <w:rPr>
          <w:sz w:val="28"/>
          <w:szCs w:val="28"/>
        </w:rPr>
        <w:t>саласын</w:t>
      </w:r>
      <w:proofErr w:type="spellEnd"/>
      <w:r w:rsidRPr="006977BC">
        <w:rPr>
          <w:sz w:val="28"/>
          <w:szCs w:val="28"/>
        </w:rPr>
        <w:t xml:space="preserve"> </w:t>
      </w:r>
      <w:proofErr w:type="spellStart"/>
      <w:r w:rsidRPr="006977BC">
        <w:rPr>
          <w:sz w:val="28"/>
          <w:szCs w:val="28"/>
        </w:rPr>
        <w:t>ғылыми</w:t>
      </w:r>
      <w:proofErr w:type="spellEnd"/>
      <w:r w:rsidRPr="006977BC">
        <w:rPr>
          <w:sz w:val="28"/>
          <w:szCs w:val="28"/>
        </w:rPr>
        <w:t xml:space="preserve"> </w:t>
      </w:r>
      <w:proofErr w:type="spellStart"/>
      <w:r w:rsidRPr="006977BC">
        <w:rPr>
          <w:sz w:val="28"/>
          <w:szCs w:val="28"/>
        </w:rPr>
        <w:t>тұрғыдан</w:t>
      </w:r>
      <w:proofErr w:type="spellEnd"/>
      <w:r w:rsidRPr="006977BC">
        <w:rPr>
          <w:sz w:val="28"/>
          <w:szCs w:val="28"/>
        </w:rPr>
        <w:t xml:space="preserve"> </w:t>
      </w:r>
      <w:proofErr w:type="spellStart"/>
      <w:r w:rsidRPr="006977BC">
        <w:rPr>
          <w:sz w:val="28"/>
          <w:szCs w:val="28"/>
        </w:rPr>
        <w:t>зерттеу</w:t>
      </w:r>
      <w:proofErr w:type="spellEnd"/>
      <w:r w:rsidRPr="006977BC">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1771"/>
        <w:gridCol w:w="1771"/>
        <w:gridCol w:w="1771"/>
        <w:gridCol w:w="1771"/>
      </w:tblGrid>
      <w:tr w:rsidR="00125C8C" w:rsidRPr="006977BC" w:rsidTr="00691894">
        <w:tblPrEx>
          <w:tblCellMar>
            <w:top w:w="0" w:type="dxa"/>
            <w:bottom w:w="0" w:type="dxa"/>
          </w:tblCellMar>
        </w:tblPrEx>
        <w:tc>
          <w:tcPr>
            <w:tcW w:w="1771" w:type="dxa"/>
          </w:tcPr>
          <w:p w:rsidR="00125C8C" w:rsidRPr="006977BC" w:rsidRDefault="00125C8C" w:rsidP="00691894">
            <w:pPr>
              <w:rPr>
                <w:sz w:val="28"/>
                <w:szCs w:val="28"/>
              </w:rPr>
            </w:pPr>
            <w:r w:rsidRPr="006977BC">
              <w:rPr>
                <w:sz w:val="28"/>
                <w:szCs w:val="28"/>
              </w:rPr>
              <w:t>2001</w:t>
            </w:r>
          </w:p>
        </w:tc>
        <w:tc>
          <w:tcPr>
            <w:tcW w:w="1771" w:type="dxa"/>
          </w:tcPr>
          <w:p w:rsidR="00125C8C" w:rsidRPr="006977BC" w:rsidRDefault="00125C8C" w:rsidP="00691894">
            <w:pPr>
              <w:rPr>
                <w:sz w:val="28"/>
                <w:szCs w:val="28"/>
              </w:rPr>
            </w:pPr>
            <w:r w:rsidRPr="006977BC">
              <w:rPr>
                <w:sz w:val="28"/>
                <w:szCs w:val="28"/>
              </w:rPr>
              <w:t>2002</w:t>
            </w:r>
          </w:p>
        </w:tc>
        <w:tc>
          <w:tcPr>
            <w:tcW w:w="1771" w:type="dxa"/>
          </w:tcPr>
          <w:p w:rsidR="00125C8C" w:rsidRPr="006977BC" w:rsidRDefault="00125C8C" w:rsidP="00691894">
            <w:pPr>
              <w:rPr>
                <w:sz w:val="28"/>
                <w:szCs w:val="28"/>
              </w:rPr>
            </w:pPr>
            <w:r w:rsidRPr="006977BC">
              <w:rPr>
                <w:sz w:val="28"/>
                <w:szCs w:val="28"/>
              </w:rPr>
              <w:t>2003</w:t>
            </w:r>
          </w:p>
        </w:tc>
        <w:tc>
          <w:tcPr>
            <w:tcW w:w="1771" w:type="dxa"/>
          </w:tcPr>
          <w:p w:rsidR="00125C8C" w:rsidRPr="006977BC" w:rsidRDefault="00125C8C" w:rsidP="00691894">
            <w:pPr>
              <w:rPr>
                <w:sz w:val="28"/>
                <w:szCs w:val="28"/>
              </w:rPr>
            </w:pPr>
            <w:r w:rsidRPr="006977BC">
              <w:rPr>
                <w:sz w:val="28"/>
                <w:szCs w:val="28"/>
              </w:rPr>
              <w:t>2004</w:t>
            </w:r>
          </w:p>
        </w:tc>
        <w:tc>
          <w:tcPr>
            <w:tcW w:w="1771" w:type="dxa"/>
          </w:tcPr>
          <w:p w:rsidR="00125C8C" w:rsidRPr="006977BC" w:rsidRDefault="00125C8C" w:rsidP="00691894">
            <w:pPr>
              <w:rPr>
                <w:sz w:val="28"/>
                <w:szCs w:val="28"/>
              </w:rPr>
            </w:pPr>
            <w:r w:rsidRPr="006977BC">
              <w:rPr>
                <w:sz w:val="28"/>
                <w:szCs w:val="28"/>
              </w:rPr>
              <w:t>2005</w:t>
            </w:r>
          </w:p>
        </w:tc>
      </w:tr>
      <w:tr w:rsidR="00125C8C" w:rsidRPr="006977BC" w:rsidTr="00691894">
        <w:tblPrEx>
          <w:tblCellMar>
            <w:top w:w="0" w:type="dxa"/>
            <w:bottom w:w="0" w:type="dxa"/>
          </w:tblCellMar>
        </w:tblPrEx>
        <w:tc>
          <w:tcPr>
            <w:tcW w:w="1771" w:type="dxa"/>
          </w:tcPr>
          <w:p w:rsidR="00125C8C" w:rsidRPr="006977BC" w:rsidRDefault="00125C8C" w:rsidP="00691894">
            <w:pPr>
              <w:rPr>
                <w:sz w:val="28"/>
                <w:szCs w:val="28"/>
              </w:rPr>
            </w:pPr>
            <w:r w:rsidRPr="006977BC">
              <w:rPr>
                <w:sz w:val="28"/>
                <w:szCs w:val="28"/>
              </w:rPr>
              <w:t>0.3</w:t>
            </w:r>
          </w:p>
        </w:tc>
        <w:tc>
          <w:tcPr>
            <w:tcW w:w="1771" w:type="dxa"/>
          </w:tcPr>
          <w:p w:rsidR="00125C8C" w:rsidRPr="006977BC" w:rsidRDefault="00125C8C" w:rsidP="00691894">
            <w:pPr>
              <w:rPr>
                <w:sz w:val="28"/>
                <w:szCs w:val="28"/>
              </w:rPr>
            </w:pPr>
            <w:r w:rsidRPr="006977BC">
              <w:rPr>
                <w:sz w:val="28"/>
                <w:szCs w:val="28"/>
              </w:rPr>
              <w:t>0.4</w:t>
            </w:r>
          </w:p>
        </w:tc>
        <w:tc>
          <w:tcPr>
            <w:tcW w:w="1771" w:type="dxa"/>
          </w:tcPr>
          <w:p w:rsidR="00125C8C" w:rsidRPr="006977BC" w:rsidRDefault="00125C8C" w:rsidP="00691894">
            <w:pPr>
              <w:rPr>
                <w:sz w:val="28"/>
                <w:szCs w:val="28"/>
              </w:rPr>
            </w:pPr>
            <w:r w:rsidRPr="006977BC">
              <w:rPr>
                <w:sz w:val="28"/>
                <w:szCs w:val="28"/>
              </w:rPr>
              <w:t>0.4</w:t>
            </w:r>
          </w:p>
        </w:tc>
        <w:tc>
          <w:tcPr>
            <w:tcW w:w="1771" w:type="dxa"/>
          </w:tcPr>
          <w:p w:rsidR="00125C8C" w:rsidRPr="006977BC" w:rsidRDefault="00125C8C" w:rsidP="00691894">
            <w:pPr>
              <w:rPr>
                <w:sz w:val="28"/>
                <w:szCs w:val="28"/>
              </w:rPr>
            </w:pPr>
            <w:r w:rsidRPr="006977BC">
              <w:rPr>
                <w:sz w:val="28"/>
                <w:szCs w:val="28"/>
              </w:rPr>
              <w:t>0.4</w:t>
            </w:r>
          </w:p>
        </w:tc>
        <w:tc>
          <w:tcPr>
            <w:tcW w:w="1771" w:type="dxa"/>
          </w:tcPr>
          <w:p w:rsidR="00125C8C" w:rsidRPr="006977BC" w:rsidRDefault="00125C8C" w:rsidP="00691894">
            <w:pPr>
              <w:rPr>
                <w:sz w:val="28"/>
                <w:szCs w:val="28"/>
              </w:rPr>
            </w:pPr>
            <w:r w:rsidRPr="006977BC">
              <w:rPr>
                <w:sz w:val="28"/>
                <w:szCs w:val="28"/>
              </w:rPr>
              <w:t>0.4</w:t>
            </w:r>
          </w:p>
        </w:tc>
      </w:tr>
    </w:tbl>
    <w:p w:rsidR="00125C8C" w:rsidRPr="006977BC" w:rsidRDefault="00125C8C" w:rsidP="00125C8C">
      <w:pPr>
        <w:rPr>
          <w:sz w:val="28"/>
          <w:szCs w:val="28"/>
        </w:rPr>
      </w:pPr>
    </w:p>
    <w:p w:rsidR="00125C8C" w:rsidRPr="006977BC" w:rsidRDefault="00125C8C" w:rsidP="00125C8C">
      <w:pPr>
        <w:rPr>
          <w:sz w:val="28"/>
          <w:szCs w:val="28"/>
        </w:rPr>
      </w:pPr>
      <w:proofErr w:type="spellStart"/>
      <w:r w:rsidRPr="006977BC">
        <w:rPr>
          <w:sz w:val="28"/>
          <w:szCs w:val="28"/>
        </w:rPr>
        <w:t>Жол</w:t>
      </w:r>
      <w:proofErr w:type="spellEnd"/>
      <w:r w:rsidRPr="006977BC">
        <w:rPr>
          <w:sz w:val="28"/>
          <w:szCs w:val="28"/>
        </w:rPr>
        <w:t xml:space="preserve"> </w:t>
      </w:r>
      <w:proofErr w:type="spellStart"/>
      <w:r w:rsidRPr="006977BC">
        <w:rPr>
          <w:sz w:val="28"/>
          <w:szCs w:val="28"/>
        </w:rPr>
        <w:t>техникасын</w:t>
      </w:r>
      <w:proofErr w:type="spellEnd"/>
      <w:r w:rsidRPr="006977BC">
        <w:rPr>
          <w:sz w:val="28"/>
          <w:szCs w:val="28"/>
        </w:rPr>
        <w:t xml:space="preserve"> </w:t>
      </w:r>
      <w:proofErr w:type="spellStart"/>
      <w:r w:rsidRPr="006977BC">
        <w:rPr>
          <w:sz w:val="28"/>
          <w:szCs w:val="28"/>
        </w:rPr>
        <w:t>сатып</w:t>
      </w:r>
      <w:proofErr w:type="spellEnd"/>
      <w:r w:rsidRPr="006977BC">
        <w:rPr>
          <w:sz w:val="28"/>
          <w:szCs w:val="28"/>
        </w:rPr>
        <w:t xml:space="preserve"> </w:t>
      </w:r>
      <w:proofErr w:type="spellStart"/>
      <w:r w:rsidRPr="006977BC">
        <w:rPr>
          <w:sz w:val="28"/>
          <w:szCs w:val="28"/>
        </w:rPr>
        <w:t>алу</w:t>
      </w:r>
      <w:proofErr w:type="spellEnd"/>
      <w:r w:rsidRPr="006977BC">
        <w:rPr>
          <w:sz w:val="28"/>
          <w:szCs w:val="28"/>
        </w:rPr>
        <w:t xml:space="preserve"> – 12.9</w:t>
      </w:r>
    </w:p>
    <w:p w:rsidR="00125C8C" w:rsidRPr="006977BC" w:rsidRDefault="00125C8C" w:rsidP="00125C8C">
      <w:pPr>
        <w:rPr>
          <w:sz w:val="28"/>
          <w:szCs w:val="28"/>
        </w:rPr>
      </w:pPr>
      <w:r w:rsidRPr="006977BC">
        <w:rPr>
          <w:sz w:val="28"/>
          <w:szCs w:val="28"/>
        </w:rPr>
        <w:t xml:space="preserve">Белоруссия мен </w:t>
      </w:r>
      <w:proofErr w:type="spellStart"/>
      <w:r w:rsidRPr="006977BC">
        <w:rPr>
          <w:sz w:val="28"/>
          <w:szCs w:val="28"/>
        </w:rPr>
        <w:t>Ресейде</w:t>
      </w:r>
      <w:proofErr w:type="spellEnd"/>
      <w:r w:rsidRPr="006977BC">
        <w:rPr>
          <w:sz w:val="28"/>
          <w:szCs w:val="28"/>
        </w:rPr>
        <w:t xml:space="preserve"> </w:t>
      </w:r>
      <w:proofErr w:type="spellStart"/>
      <w:r w:rsidRPr="006977BC">
        <w:rPr>
          <w:sz w:val="28"/>
          <w:szCs w:val="28"/>
        </w:rPr>
        <w:t>бұл</w:t>
      </w:r>
      <w:proofErr w:type="spellEnd"/>
      <w:r w:rsidRPr="006977BC">
        <w:rPr>
          <w:sz w:val="28"/>
          <w:szCs w:val="28"/>
        </w:rPr>
        <w:t xml:space="preserve"> </w:t>
      </w:r>
      <w:proofErr w:type="spellStart"/>
      <w:r w:rsidRPr="006977BC">
        <w:rPr>
          <w:sz w:val="28"/>
          <w:szCs w:val="28"/>
        </w:rPr>
        <w:t>көреткіштер</w:t>
      </w:r>
      <w:proofErr w:type="spellEnd"/>
      <w:r w:rsidRPr="006977BC">
        <w:rPr>
          <w:sz w:val="28"/>
          <w:szCs w:val="28"/>
        </w:rPr>
        <w:t xml:space="preserve"> 2-10 </w:t>
      </w:r>
      <w:proofErr w:type="spellStart"/>
      <w:r w:rsidRPr="006977BC">
        <w:rPr>
          <w:sz w:val="28"/>
          <w:szCs w:val="28"/>
        </w:rPr>
        <w:t>есеге</w:t>
      </w:r>
      <w:proofErr w:type="spellEnd"/>
      <w:r w:rsidRPr="006977BC">
        <w:rPr>
          <w:sz w:val="28"/>
          <w:szCs w:val="28"/>
        </w:rPr>
        <w:t xml:space="preserve"> </w:t>
      </w:r>
      <w:proofErr w:type="spellStart"/>
      <w:r w:rsidRPr="006977BC">
        <w:rPr>
          <w:sz w:val="28"/>
          <w:szCs w:val="28"/>
        </w:rPr>
        <w:t>дейін</w:t>
      </w:r>
      <w:proofErr w:type="spellEnd"/>
      <w:r w:rsidRPr="006977BC">
        <w:rPr>
          <w:sz w:val="28"/>
          <w:szCs w:val="28"/>
        </w:rPr>
        <w:t xml:space="preserve"> </w:t>
      </w:r>
      <w:proofErr w:type="spellStart"/>
      <w:r w:rsidRPr="006977BC">
        <w:rPr>
          <w:sz w:val="28"/>
          <w:szCs w:val="28"/>
        </w:rPr>
        <w:t>көп</w:t>
      </w:r>
      <w:proofErr w:type="spellEnd"/>
      <w:r w:rsidRPr="006977BC">
        <w:rPr>
          <w:sz w:val="28"/>
          <w:szCs w:val="28"/>
        </w:rPr>
        <w:t>.</w:t>
      </w:r>
    </w:p>
    <w:p w:rsidR="00125C8C" w:rsidRPr="006977BC" w:rsidRDefault="00125C8C" w:rsidP="00125C8C">
      <w:pPr>
        <w:rPr>
          <w:sz w:val="28"/>
          <w:szCs w:val="28"/>
        </w:rPr>
      </w:pPr>
      <w:proofErr w:type="spellStart"/>
      <w:r w:rsidRPr="006977BC">
        <w:rPr>
          <w:sz w:val="28"/>
          <w:szCs w:val="28"/>
        </w:rPr>
        <w:t>Қазақстан</w:t>
      </w:r>
      <w:proofErr w:type="spellEnd"/>
      <w:r w:rsidRPr="006977BC">
        <w:rPr>
          <w:sz w:val="28"/>
          <w:szCs w:val="28"/>
        </w:rPr>
        <w:t xml:space="preserve"> </w:t>
      </w:r>
      <w:proofErr w:type="spellStart"/>
      <w:r w:rsidRPr="006977BC">
        <w:rPr>
          <w:sz w:val="28"/>
          <w:szCs w:val="28"/>
        </w:rPr>
        <w:t>Республикасында</w:t>
      </w:r>
      <w:proofErr w:type="spellEnd"/>
      <w:r w:rsidRPr="006977BC">
        <w:rPr>
          <w:sz w:val="28"/>
          <w:szCs w:val="28"/>
        </w:rPr>
        <w:t xml:space="preserve"> 2002 </w:t>
      </w:r>
      <w:proofErr w:type="spellStart"/>
      <w:r w:rsidRPr="006977BC">
        <w:rPr>
          <w:sz w:val="28"/>
          <w:szCs w:val="28"/>
        </w:rPr>
        <w:t>жылы</w:t>
      </w:r>
      <w:proofErr w:type="spellEnd"/>
      <w:r w:rsidRPr="006977BC">
        <w:rPr>
          <w:sz w:val="28"/>
          <w:szCs w:val="28"/>
        </w:rPr>
        <w:t xml:space="preserve"> </w:t>
      </w:r>
      <w:smartTag w:uri="urn:schemas-microsoft-com:office:smarttags" w:element="metricconverter">
        <w:smartTagPr>
          <w:attr w:name="ProductID" w:val="1 км"/>
        </w:smartTagPr>
        <w:r w:rsidRPr="006977BC">
          <w:rPr>
            <w:sz w:val="28"/>
            <w:szCs w:val="28"/>
          </w:rPr>
          <w:t>1 км</w:t>
        </w:r>
      </w:smartTag>
      <w:r w:rsidRPr="006977BC">
        <w:rPr>
          <w:sz w:val="28"/>
          <w:szCs w:val="28"/>
        </w:rPr>
        <w:t xml:space="preserve"> – 1.33 млн </w:t>
      </w:r>
      <w:proofErr w:type="spellStart"/>
      <w:r w:rsidRPr="006977BC">
        <w:rPr>
          <w:sz w:val="28"/>
          <w:szCs w:val="28"/>
        </w:rPr>
        <w:t>теңге</w:t>
      </w:r>
      <w:proofErr w:type="spellEnd"/>
      <w:r w:rsidRPr="006977BC">
        <w:rPr>
          <w:sz w:val="28"/>
          <w:szCs w:val="28"/>
        </w:rPr>
        <w:t>.</w:t>
      </w:r>
    </w:p>
    <w:p w:rsidR="00125C8C" w:rsidRPr="006977BC" w:rsidRDefault="00125C8C" w:rsidP="00125C8C">
      <w:pPr>
        <w:rPr>
          <w:sz w:val="28"/>
          <w:szCs w:val="28"/>
        </w:rPr>
      </w:pPr>
      <w:proofErr w:type="spellStart"/>
      <w:r w:rsidRPr="006977BC">
        <w:rPr>
          <w:sz w:val="28"/>
          <w:szCs w:val="28"/>
        </w:rPr>
        <w:t>Дамыған</w:t>
      </w:r>
      <w:proofErr w:type="spellEnd"/>
      <w:r w:rsidRPr="006977BC">
        <w:rPr>
          <w:sz w:val="28"/>
          <w:szCs w:val="28"/>
        </w:rPr>
        <w:t xml:space="preserve"> </w:t>
      </w:r>
      <w:proofErr w:type="spellStart"/>
      <w:r w:rsidRPr="006977BC">
        <w:rPr>
          <w:sz w:val="28"/>
          <w:szCs w:val="28"/>
        </w:rPr>
        <w:t>мемлекеттерде</w:t>
      </w:r>
      <w:proofErr w:type="spellEnd"/>
      <w:r w:rsidRPr="006977BC">
        <w:rPr>
          <w:sz w:val="28"/>
          <w:szCs w:val="28"/>
        </w:rPr>
        <w:t xml:space="preserve"> </w:t>
      </w:r>
      <w:smartTag w:uri="urn:schemas-microsoft-com:office:smarttags" w:element="metricconverter">
        <w:smartTagPr>
          <w:attr w:name="ProductID" w:val="1 км"/>
        </w:smartTagPr>
        <w:r w:rsidRPr="006977BC">
          <w:rPr>
            <w:sz w:val="28"/>
            <w:szCs w:val="28"/>
          </w:rPr>
          <w:t>1 км</w:t>
        </w:r>
      </w:smartTag>
      <w:r w:rsidRPr="006977BC">
        <w:rPr>
          <w:sz w:val="28"/>
          <w:szCs w:val="28"/>
        </w:rPr>
        <w:t xml:space="preserve"> автомагистраль </w:t>
      </w:r>
      <w:proofErr w:type="spellStart"/>
      <w:r w:rsidRPr="006977BC">
        <w:rPr>
          <w:sz w:val="28"/>
          <w:szCs w:val="28"/>
        </w:rPr>
        <w:t>жөндеуге</w:t>
      </w:r>
      <w:proofErr w:type="spellEnd"/>
      <w:r w:rsidRPr="006977BC">
        <w:rPr>
          <w:sz w:val="28"/>
          <w:szCs w:val="28"/>
        </w:rPr>
        <w:t xml:space="preserve"> Франция – 16 </w:t>
      </w:r>
      <w:proofErr w:type="spellStart"/>
      <w:r w:rsidRPr="006977BC">
        <w:rPr>
          <w:sz w:val="28"/>
          <w:szCs w:val="28"/>
        </w:rPr>
        <w:t>мың</w:t>
      </w:r>
      <w:proofErr w:type="spellEnd"/>
      <w:r w:rsidRPr="006977BC">
        <w:rPr>
          <w:sz w:val="28"/>
          <w:szCs w:val="28"/>
        </w:rPr>
        <w:t xml:space="preserve"> $, </w:t>
      </w:r>
      <w:proofErr w:type="spellStart"/>
      <w:r w:rsidRPr="006977BC">
        <w:rPr>
          <w:sz w:val="28"/>
          <w:szCs w:val="28"/>
        </w:rPr>
        <w:t>Германияда</w:t>
      </w:r>
      <w:proofErr w:type="spellEnd"/>
      <w:r w:rsidRPr="006977BC">
        <w:rPr>
          <w:sz w:val="28"/>
          <w:szCs w:val="28"/>
        </w:rPr>
        <w:t xml:space="preserve"> – 27.2 </w:t>
      </w:r>
      <w:proofErr w:type="spellStart"/>
      <w:r w:rsidRPr="006977BC">
        <w:rPr>
          <w:sz w:val="28"/>
          <w:szCs w:val="28"/>
        </w:rPr>
        <w:t>мың</w:t>
      </w:r>
      <w:proofErr w:type="spellEnd"/>
      <w:r w:rsidRPr="006977BC">
        <w:rPr>
          <w:sz w:val="28"/>
          <w:szCs w:val="28"/>
        </w:rPr>
        <w:t xml:space="preserve"> $, АҚШ-да – 17.6 </w:t>
      </w:r>
      <w:proofErr w:type="spellStart"/>
      <w:r w:rsidRPr="006977BC">
        <w:rPr>
          <w:sz w:val="28"/>
          <w:szCs w:val="28"/>
        </w:rPr>
        <w:t>мың</w:t>
      </w:r>
      <w:proofErr w:type="spellEnd"/>
      <w:r w:rsidRPr="006977BC">
        <w:rPr>
          <w:sz w:val="28"/>
          <w:szCs w:val="28"/>
        </w:rPr>
        <w:t xml:space="preserve"> $.</w:t>
      </w:r>
    </w:p>
    <w:p w:rsidR="00125C8C" w:rsidRPr="006977BC" w:rsidRDefault="00125C8C" w:rsidP="00125C8C">
      <w:pPr>
        <w:rPr>
          <w:sz w:val="28"/>
          <w:szCs w:val="28"/>
        </w:rPr>
      </w:pPr>
    </w:p>
    <w:p w:rsidR="00125C8C" w:rsidRPr="006977BC" w:rsidRDefault="00125C8C" w:rsidP="00125C8C">
      <w:pPr>
        <w:rPr>
          <w:sz w:val="28"/>
          <w:szCs w:val="28"/>
        </w:rPr>
      </w:pPr>
      <w:proofErr w:type="spellStart"/>
      <w:r w:rsidRPr="006977BC">
        <w:rPr>
          <w:sz w:val="28"/>
          <w:szCs w:val="28"/>
        </w:rPr>
        <w:lastRenderedPageBreak/>
        <w:t>Дүниежүзі</w:t>
      </w:r>
      <w:proofErr w:type="spellEnd"/>
      <w:r w:rsidRPr="006977BC">
        <w:rPr>
          <w:sz w:val="28"/>
          <w:szCs w:val="28"/>
        </w:rPr>
        <w:t xml:space="preserve"> </w:t>
      </w:r>
      <w:proofErr w:type="spellStart"/>
      <w:r w:rsidRPr="006977BC">
        <w:rPr>
          <w:sz w:val="28"/>
          <w:szCs w:val="28"/>
        </w:rPr>
        <w:t>елдері</w:t>
      </w:r>
      <w:proofErr w:type="spellEnd"/>
      <w:r w:rsidRPr="006977BC">
        <w:rPr>
          <w:sz w:val="28"/>
          <w:szCs w:val="28"/>
        </w:rPr>
        <w:t xml:space="preserve"> мен </w:t>
      </w:r>
      <w:proofErr w:type="spellStart"/>
      <w:r w:rsidRPr="006977BC">
        <w:rPr>
          <w:sz w:val="28"/>
          <w:szCs w:val="28"/>
        </w:rPr>
        <w:t>Қазақстан</w:t>
      </w:r>
      <w:proofErr w:type="spellEnd"/>
      <w:r w:rsidRPr="006977BC">
        <w:rPr>
          <w:sz w:val="28"/>
          <w:szCs w:val="28"/>
        </w:rPr>
        <w:t xml:space="preserve"> </w:t>
      </w:r>
      <w:proofErr w:type="spellStart"/>
      <w:r w:rsidRPr="006977BC">
        <w:rPr>
          <w:sz w:val="28"/>
          <w:szCs w:val="28"/>
        </w:rPr>
        <w:t>арасындағы</w:t>
      </w:r>
      <w:proofErr w:type="spellEnd"/>
      <w:r w:rsidRPr="006977BC">
        <w:rPr>
          <w:sz w:val="28"/>
          <w:szCs w:val="28"/>
        </w:rPr>
        <w:t xml:space="preserve"> </w:t>
      </w:r>
      <w:proofErr w:type="spellStart"/>
      <w:r w:rsidRPr="006977BC">
        <w:rPr>
          <w:sz w:val="28"/>
          <w:szCs w:val="28"/>
        </w:rPr>
        <w:t>аралық</w:t>
      </w:r>
      <w:proofErr w:type="spellEnd"/>
      <w:r w:rsidRPr="006977BC">
        <w:rPr>
          <w:sz w:val="28"/>
          <w:szCs w:val="28"/>
        </w:rPr>
        <w:t xml:space="preserve"> </w:t>
      </w:r>
      <w:proofErr w:type="spellStart"/>
      <w:r w:rsidRPr="006977BC">
        <w:rPr>
          <w:sz w:val="28"/>
          <w:szCs w:val="28"/>
        </w:rPr>
        <w:t>экономикалық</w:t>
      </w:r>
      <w:proofErr w:type="spellEnd"/>
      <w:r w:rsidRPr="006977BC">
        <w:rPr>
          <w:sz w:val="28"/>
          <w:szCs w:val="28"/>
        </w:rPr>
        <w:t xml:space="preserve"> </w:t>
      </w:r>
      <w:proofErr w:type="spellStart"/>
      <w:r w:rsidRPr="006977BC">
        <w:rPr>
          <w:sz w:val="28"/>
          <w:szCs w:val="28"/>
        </w:rPr>
        <w:t>қарым-қатынасты</w:t>
      </w:r>
      <w:proofErr w:type="spellEnd"/>
      <w:r w:rsidRPr="006977BC">
        <w:rPr>
          <w:sz w:val="28"/>
          <w:szCs w:val="28"/>
        </w:rPr>
        <w:t xml:space="preserve"> </w:t>
      </w:r>
      <w:proofErr w:type="spellStart"/>
      <w:r w:rsidRPr="006977BC">
        <w:rPr>
          <w:sz w:val="28"/>
          <w:szCs w:val="28"/>
        </w:rPr>
        <w:t>дамытудың</w:t>
      </w:r>
      <w:proofErr w:type="spellEnd"/>
      <w:r w:rsidRPr="006977BC">
        <w:rPr>
          <w:sz w:val="28"/>
          <w:szCs w:val="28"/>
        </w:rPr>
        <w:t xml:space="preserve"> </w:t>
      </w:r>
      <w:proofErr w:type="spellStart"/>
      <w:r w:rsidRPr="006977BC">
        <w:rPr>
          <w:sz w:val="28"/>
          <w:szCs w:val="28"/>
        </w:rPr>
        <w:t>негізгі</w:t>
      </w:r>
      <w:proofErr w:type="spellEnd"/>
      <w:r w:rsidRPr="006977BC">
        <w:rPr>
          <w:sz w:val="28"/>
          <w:szCs w:val="28"/>
        </w:rPr>
        <w:t xml:space="preserve"> </w:t>
      </w:r>
      <w:proofErr w:type="spellStart"/>
      <w:r w:rsidRPr="006977BC">
        <w:rPr>
          <w:sz w:val="28"/>
          <w:szCs w:val="28"/>
        </w:rPr>
        <w:t>құралы</w:t>
      </w:r>
      <w:proofErr w:type="spellEnd"/>
      <w:r w:rsidRPr="006977BC">
        <w:rPr>
          <w:sz w:val="28"/>
          <w:szCs w:val="28"/>
        </w:rPr>
        <w:t xml:space="preserve"> – </w:t>
      </w:r>
      <w:proofErr w:type="spellStart"/>
      <w:r w:rsidRPr="006977BC">
        <w:rPr>
          <w:sz w:val="28"/>
          <w:szCs w:val="28"/>
        </w:rPr>
        <w:t>теміржол</w:t>
      </w:r>
      <w:proofErr w:type="spellEnd"/>
      <w:r w:rsidRPr="006977BC">
        <w:rPr>
          <w:sz w:val="28"/>
          <w:szCs w:val="28"/>
        </w:rPr>
        <w:t xml:space="preserve"> </w:t>
      </w:r>
      <w:proofErr w:type="spellStart"/>
      <w:r w:rsidRPr="006977BC">
        <w:rPr>
          <w:sz w:val="28"/>
          <w:szCs w:val="28"/>
        </w:rPr>
        <w:t>көлігі</w:t>
      </w:r>
      <w:proofErr w:type="spellEnd"/>
      <w:r w:rsidRPr="006977BC">
        <w:rPr>
          <w:sz w:val="28"/>
          <w:szCs w:val="28"/>
        </w:rPr>
        <w:t xml:space="preserve"> </w:t>
      </w:r>
      <w:proofErr w:type="spellStart"/>
      <w:r w:rsidRPr="006977BC">
        <w:rPr>
          <w:sz w:val="28"/>
          <w:szCs w:val="28"/>
        </w:rPr>
        <w:t>болып</w:t>
      </w:r>
      <w:proofErr w:type="spellEnd"/>
      <w:r w:rsidRPr="006977BC">
        <w:rPr>
          <w:sz w:val="28"/>
          <w:szCs w:val="28"/>
        </w:rPr>
        <w:t xml:space="preserve"> </w:t>
      </w:r>
      <w:proofErr w:type="spellStart"/>
      <w:r w:rsidRPr="006977BC">
        <w:rPr>
          <w:sz w:val="28"/>
          <w:szCs w:val="28"/>
        </w:rPr>
        <w:t>табылады</w:t>
      </w:r>
      <w:proofErr w:type="spellEnd"/>
      <w:r w:rsidRPr="006977BC">
        <w:rPr>
          <w:sz w:val="28"/>
          <w:szCs w:val="28"/>
        </w:rPr>
        <w:t xml:space="preserve">. </w:t>
      </w:r>
      <w:proofErr w:type="spellStart"/>
      <w:r w:rsidRPr="006977BC">
        <w:rPr>
          <w:sz w:val="28"/>
          <w:szCs w:val="28"/>
        </w:rPr>
        <w:t>Мұнда</w:t>
      </w:r>
      <w:proofErr w:type="spellEnd"/>
      <w:r w:rsidRPr="006977BC">
        <w:rPr>
          <w:sz w:val="28"/>
          <w:szCs w:val="28"/>
        </w:rPr>
        <w:t xml:space="preserve"> </w:t>
      </w:r>
      <w:proofErr w:type="spellStart"/>
      <w:r w:rsidRPr="006977BC">
        <w:rPr>
          <w:sz w:val="28"/>
          <w:szCs w:val="28"/>
        </w:rPr>
        <w:t>жүк</w:t>
      </w:r>
      <w:proofErr w:type="spellEnd"/>
      <w:r w:rsidRPr="006977BC">
        <w:rPr>
          <w:sz w:val="28"/>
          <w:szCs w:val="28"/>
        </w:rPr>
        <w:t xml:space="preserve"> </w:t>
      </w:r>
      <w:proofErr w:type="spellStart"/>
      <w:r w:rsidRPr="006977BC">
        <w:rPr>
          <w:sz w:val="28"/>
          <w:szCs w:val="28"/>
        </w:rPr>
        <w:t>тасымалдау</w:t>
      </w:r>
      <w:proofErr w:type="spellEnd"/>
      <w:r w:rsidRPr="006977BC">
        <w:rPr>
          <w:sz w:val="28"/>
          <w:szCs w:val="28"/>
        </w:rPr>
        <w:t xml:space="preserve"> </w:t>
      </w:r>
      <w:proofErr w:type="spellStart"/>
      <w:r w:rsidRPr="006977BC">
        <w:rPr>
          <w:sz w:val="28"/>
          <w:szCs w:val="28"/>
        </w:rPr>
        <w:t>жүзеге</w:t>
      </w:r>
      <w:proofErr w:type="spellEnd"/>
      <w:r w:rsidRPr="006977BC">
        <w:rPr>
          <w:sz w:val="28"/>
          <w:szCs w:val="28"/>
        </w:rPr>
        <w:t xml:space="preserve"> </w:t>
      </w:r>
      <w:proofErr w:type="spellStart"/>
      <w:r w:rsidRPr="006977BC">
        <w:rPr>
          <w:sz w:val="28"/>
          <w:szCs w:val="28"/>
        </w:rPr>
        <w:t>асырылады</w:t>
      </w:r>
      <w:proofErr w:type="spellEnd"/>
      <w:r w:rsidRPr="006977BC">
        <w:rPr>
          <w:sz w:val="28"/>
          <w:szCs w:val="28"/>
        </w:rPr>
        <w:t xml:space="preserve">. Европа мен Азия </w:t>
      </w:r>
      <w:proofErr w:type="spellStart"/>
      <w:r w:rsidRPr="006977BC">
        <w:rPr>
          <w:sz w:val="28"/>
          <w:szCs w:val="28"/>
        </w:rPr>
        <w:t>арасындағы</w:t>
      </w:r>
      <w:proofErr w:type="spellEnd"/>
      <w:r w:rsidRPr="006977BC">
        <w:rPr>
          <w:sz w:val="28"/>
          <w:szCs w:val="28"/>
        </w:rPr>
        <w:t xml:space="preserve"> </w:t>
      </w:r>
      <w:proofErr w:type="spellStart"/>
      <w:r w:rsidRPr="006977BC">
        <w:rPr>
          <w:sz w:val="28"/>
          <w:szCs w:val="28"/>
        </w:rPr>
        <w:t>көліктік</w:t>
      </w:r>
      <w:proofErr w:type="spellEnd"/>
      <w:r w:rsidRPr="006977BC">
        <w:rPr>
          <w:sz w:val="28"/>
          <w:szCs w:val="28"/>
        </w:rPr>
        <w:t xml:space="preserve"> </w:t>
      </w:r>
      <w:proofErr w:type="spellStart"/>
      <w:r w:rsidRPr="006977BC">
        <w:rPr>
          <w:sz w:val="28"/>
          <w:szCs w:val="28"/>
        </w:rPr>
        <w:t>байланыс</w:t>
      </w:r>
      <w:proofErr w:type="spellEnd"/>
      <w:r w:rsidRPr="006977BC">
        <w:rPr>
          <w:sz w:val="28"/>
          <w:szCs w:val="28"/>
        </w:rPr>
        <w:t xml:space="preserve"> </w:t>
      </w:r>
      <w:proofErr w:type="spellStart"/>
      <w:r w:rsidRPr="006977BC">
        <w:rPr>
          <w:sz w:val="28"/>
          <w:szCs w:val="28"/>
        </w:rPr>
        <w:t>келесі</w:t>
      </w:r>
      <w:proofErr w:type="spellEnd"/>
      <w:r w:rsidRPr="006977BC">
        <w:rPr>
          <w:sz w:val="28"/>
          <w:szCs w:val="28"/>
        </w:rPr>
        <w:t xml:space="preserve"> </w:t>
      </w:r>
      <w:proofErr w:type="spellStart"/>
      <w:r w:rsidRPr="006977BC">
        <w:rPr>
          <w:sz w:val="28"/>
          <w:szCs w:val="28"/>
        </w:rPr>
        <w:t>халықаралық</w:t>
      </w:r>
      <w:proofErr w:type="spellEnd"/>
      <w:r w:rsidRPr="006977BC">
        <w:rPr>
          <w:sz w:val="28"/>
          <w:szCs w:val="28"/>
        </w:rPr>
        <w:t xml:space="preserve"> </w:t>
      </w:r>
      <w:proofErr w:type="spellStart"/>
      <w:r w:rsidRPr="006977BC">
        <w:rPr>
          <w:sz w:val="28"/>
          <w:szCs w:val="28"/>
        </w:rPr>
        <w:t>конференцияларда</w:t>
      </w:r>
      <w:proofErr w:type="spellEnd"/>
      <w:r w:rsidRPr="006977BC">
        <w:rPr>
          <w:sz w:val="28"/>
          <w:szCs w:val="28"/>
        </w:rPr>
        <w:t xml:space="preserve"> </w:t>
      </w:r>
      <w:proofErr w:type="spellStart"/>
      <w:r w:rsidRPr="006977BC">
        <w:rPr>
          <w:sz w:val="28"/>
          <w:szCs w:val="28"/>
        </w:rPr>
        <w:t>қаралды</w:t>
      </w:r>
      <w:proofErr w:type="spellEnd"/>
      <w:r w:rsidRPr="006977BC">
        <w:rPr>
          <w:sz w:val="28"/>
          <w:szCs w:val="28"/>
        </w:rPr>
        <w:t>:</w:t>
      </w:r>
    </w:p>
    <w:p w:rsidR="00125C8C" w:rsidRPr="006977BC" w:rsidRDefault="00125C8C" w:rsidP="00125C8C">
      <w:pPr>
        <w:rPr>
          <w:sz w:val="28"/>
          <w:szCs w:val="28"/>
        </w:rPr>
      </w:pPr>
      <w:r w:rsidRPr="006977BC">
        <w:rPr>
          <w:sz w:val="28"/>
          <w:szCs w:val="28"/>
        </w:rPr>
        <w:t xml:space="preserve">І. 1991 </w:t>
      </w:r>
      <w:proofErr w:type="spellStart"/>
      <w:r w:rsidRPr="006977BC">
        <w:rPr>
          <w:sz w:val="28"/>
          <w:szCs w:val="28"/>
        </w:rPr>
        <w:t>жылы</w:t>
      </w:r>
      <w:proofErr w:type="spellEnd"/>
      <w:r w:rsidRPr="006977BC">
        <w:rPr>
          <w:sz w:val="28"/>
          <w:szCs w:val="28"/>
        </w:rPr>
        <w:t xml:space="preserve"> Прага </w:t>
      </w:r>
      <w:proofErr w:type="spellStart"/>
      <w:r w:rsidRPr="006977BC">
        <w:rPr>
          <w:sz w:val="28"/>
          <w:szCs w:val="28"/>
        </w:rPr>
        <w:t>қаласында</w:t>
      </w:r>
      <w:proofErr w:type="spellEnd"/>
      <w:r w:rsidRPr="006977BC">
        <w:rPr>
          <w:sz w:val="28"/>
          <w:szCs w:val="28"/>
        </w:rPr>
        <w:t>.</w:t>
      </w:r>
    </w:p>
    <w:p w:rsidR="00125C8C" w:rsidRPr="006977BC" w:rsidRDefault="00125C8C" w:rsidP="00125C8C">
      <w:pPr>
        <w:rPr>
          <w:sz w:val="28"/>
          <w:szCs w:val="28"/>
        </w:rPr>
      </w:pPr>
      <w:r w:rsidRPr="006977BC">
        <w:rPr>
          <w:sz w:val="28"/>
          <w:szCs w:val="28"/>
        </w:rPr>
        <w:t xml:space="preserve">ІІ. 1994 </w:t>
      </w:r>
      <w:proofErr w:type="spellStart"/>
      <w:r w:rsidRPr="006977BC">
        <w:rPr>
          <w:sz w:val="28"/>
          <w:szCs w:val="28"/>
        </w:rPr>
        <w:t>жылы</w:t>
      </w:r>
      <w:proofErr w:type="spellEnd"/>
      <w:r w:rsidRPr="006977BC">
        <w:rPr>
          <w:sz w:val="28"/>
          <w:szCs w:val="28"/>
        </w:rPr>
        <w:t xml:space="preserve"> Крит </w:t>
      </w:r>
      <w:proofErr w:type="spellStart"/>
      <w:r w:rsidRPr="006977BC">
        <w:rPr>
          <w:sz w:val="28"/>
          <w:szCs w:val="28"/>
        </w:rPr>
        <w:t>аралында</w:t>
      </w:r>
      <w:proofErr w:type="spellEnd"/>
      <w:r w:rsidRPr="006977BC">
        <w:rPr>
          <w:sz w:val="28"/>
          <w:szCs w:val="28"/>
        </w:rPr>
        <w:t xml:space="preserve"> </w:t>
      </w:r>
      <w:proofErr w:type="spellStart"/>
      <w:r w:rsidRPr="006977BC">
        <w:rPr>
          <w:sz w:val="28"/>
          <w:szCs w:val="28"/>
        </w:rPr>
        <w:t>жалпыевропалық</w:t>
      </w:r>
      <w:proofErr w:type="spellEnd"/>
      <w:r w:rsidRPr="006977BC">
        <w:rPr>
          <w:sz w:val="28"/>
          <w:szCs w:val="28"/>
        </w:rPr>
        <w:t xml:space="preserve"> конференция.</w:t>
      </w:r>
    </w:p>
    <w:p w:rsidR="00125C8C" w:rsidRPr="006977BC" w:rsidRDefault="00125C8C" w:rsidP="00125C8C">
      <w:pPr>
        <w:rPr>
          <w:sz w:val="28"/>
          <w:szCs w:val="28"/>
        </w:rPr>
      </w:pPr>
      <w:r w:rsidRPr="006977BC">
        <w:rPr>
          <w:sz w:val="28"/>
          <w:szCs w:val="28"/>
        </w:rPr>
        <w:t xml:space="preserve">ІІІ. 1997 </w:t>
      </w:r>
      <w:proofErr w:type="spellStart"/>
      <w:r w:rsidRPr="006977BC">
        <w:rPr>
          <w:sz w:val="28"/>
          <w:szCs w:val="28"/>
        </w:rPr>
        <w:t>жылдың</w:t>
      </w:r>
      <w:proofErr w:type="spellEnd"/>
      <w:r w:rsidRPr="006977BC">
        <w:rPr>
          <w:sz w:val="28"/>
          <w:szCs w:val="28"/>
        </w:rPr>
        <w:t xml:space="preserve"> 23-25 </w:t>
      </w:r>
      <w:proofErr w:type="spellStart"/>
      <w:r w:rsidRPr="006977BC">
        <w:rPr>
          <w:sz w:val="28"/>
          <w:szCs w:val="28"/>
        </w:rPr>
        <w:t>мауымында</w:t>
      </w:r>
      <w:proofErr w:type="spellEnd"/>
      <w:r w:rsidRPr="006977BC">
        <w:rPr>
          <w:sz w:val="28"/>
          <w:szCs w:val="28"/>
        </w:rPr>
        <w:t xml:space="preserve"> Хельсинки </w:t>
      </w:r>
      <w:proofErr w:type="spellStart"/>
      <w:r w:rsidRPr="006977BC">
        <w:rPr>
          <w:sz w:val="28"/>
          <w:szCs w:val="28"/>
        </w:rPr>
        <w:t>қаласында</w:t>
      </w:r>
      <w:proofErr w:type="spellEnd"/>
      <w:r w:rsidRPr="006977BC">
        <w:rPr>
          <w:sz w:val="28"/>
          <w:szCs w:val="28"/>
        </w:rPr>
        <w:t>.</w:t>
      </w:r>
    </w:p>
    <w:p w:rsidR="00125C8C" w:rsidRPr="006977BC" w:rsidRDefault="00125C8C" w:rsidP="00125C8C">
      <w:pPr>
        <w:rPr>
          <w:sz w:val="28"/>
          <w:szCs w:val="28"/>
        </w:rPr>
      </w:pPr>
      <w:r w:rsidRPr="006977BC">
        <w:rPr>
          <w:sz w:val="28"/>
          <w:szCs w:val="28"/>
        </w:rPr>
        <w:t xml:space="preserve">Крит </w:t>
      </w:r>
      <w:proofErr w:type="spellStart"/>
      <w:r w:rsidRPr="006977BC">
        <w:rPr>
          <w:sz w:val="28"/>
          <w:szCs w:val="28"/>
        </w:rPr>
        <w:t>келісімі</w:t>
      </w:r>
      <w:proofErr w:type="spellEnd"/>
      <w:r w:rsidRPr="006977BC">
        <w:rPr>
          <w:sz w:val="28"/>
          <w:szCs w:val="28"/>
        </w:rPr>
        <w:t xml:space="preserve"> </w:t>
      </w:r>
      <w:proofErr w:type="spellStart"/>
      <w:r w:rsidRPr="006977BC">
        <w:rPr>
          <w:sz w:val="28"/>
          <w:szCs w:val="28"/>
        </w:rPr>
        <w:t>бойынша</w:t>
      </w:r>
      <w:proofErr w:type="spellEnd"/>
      <w:r w:rsidRPr="006977BC">
        <w:rPr>
          <w:sz w:val="28"/>
          <w:szCs w:val="28"/>
        </w:rPr>
        <w:t xml:space="preserve"> Европа </w:t>
      </w:r>
      <w:proofErr w:type="spellStart"/>
      <w:r w:rsidRPr="006977BC">
        <w:rPr>
          <w:sz w:val="28"/>
          <w:szCs w:val="28"/>
        </w:rPr>
        <w:t>террриториясы</w:t>
      </w:r>
      <w:proofErr w:type="spellEnd"/>
      <w:r w:rsidRPr="006977BC">
        <w:rPr>
          <w:sz w:val="28"/>
          <w:szCs w:val="28"/>
        </w:rPr>
        <w:t xml:space="preserve"> </w:t>
      </w:r>
      <w:proofErr w:type="spellStart"/>
      <w:r w:rsidRPr="006977BC">
        <w:rPr>
          <w:sz w:val="28"/>
          <w:szCs w:val="28"/>
        </w:rPr>
        <w:t>бойынша</w:t>
      </w:r>
      <w:proofErr w:type="spellEnd"/>
      <w:r w:rsidRPr="006977BC">
        <w:rPr>
          <w:sz w:val="28"/>
          <w:szCs w:val="28"/>
        </w:rPr>
        <w:t xml:space="preserve"> </w:t>
      </w:r>
      <w:proofErr w:type="spellStart"/>
      <w:r w:rsidRPr="006977BC">
        <w:rPr>
          <w:sz w:val="28"/>
          <w:szCs w:val="28"/>
        </w:rPr>
        <w:t>трансевропалық</w:t>
      </w:r>
      <w:proofErr w:type="spellEnd"/>
      <w:r w:rsidRPr="006977BC">
        <w:rPr>
          <w:sz w:val="28"/>
          <w:szCs w:val="28"/>
        </w:rPr>
        <w:t xml:space="preserve"> коридор </w:t>
      </w:r>
      <w:proofErr w:type="spellStart"/>
      <w:r w:rsidRPr="006977BC">
        <w:rPr>
          <w:sz w:val="28"/>
          <w:szCs w:val="28"/>
        </w:rPr>
        <w:t>өту</w:t>
      </w:r>
      <w:proofErr w:type="spellEnd"/>
      <w:r w:rsidRPr="006977BC">
        <w:rPr>
          <w:sz w:val="28"/>
          <w:szCs w:val="28"/>
        </w:rPr>
        <w:t xml:space="preserve"> </w:t>
      </w:r>
      <w:proofErr w:type="spellStart"/>
      <w:r w:rsidRPr="006977BC">
        <w:rPr>
          <w:sz w:val="28"/>
          <w:szCs w:val="28"/>
        </w:rPr>
        <w:t>қажеті</w:t>
      </w:r>
      <w:proofErr w:type="spellEnd"/>
      <w:r w:rsidRPr="006977BC">
        <w:rPr>
          <w:sz w:val="28"/>
          <w:szCs w:val="28"/>
        </w:rPr>
        <w:t xml:space="preserve"> </w:t>
      </w:r>
      <w:proofErr w:type="spellStart"/>
      <w:r w:rsidRPr="006977BC">
        <w:rPr>
          <w:sz w:val="28"/>
          <w:szCs w:val="28"/>
        </w:rPr>
        <w:t>қаралды</w:t>
      </w:r>
      <w:proofErr w:type="spellEnd"/>
      <w:r w:rsidRPr="006977BC">
        <w:rPr>
          <w:sz w:val="28"/>
          <w:szCs w:val="28"/>
        </w:rPr>
        <w:t>.</w:t>
      </w:r>
    </w:p>
    <w:p w:rsidR="00125C8C" w:rsidRPr="006977BC" w:rsidRDefault="00125C8C" w:rsidP="00125C8C">
      <w:pPr>
        <w:rPr>
          <w:sz w:val="28"/>
          <w:szCs w:val="28"/>
        </w:rPr>
      </w:pPr>
      <w:r w:rsidRPr="006977BC">
        <w:rPr>
          <w:sz w:val="28"/>
          <w:szCs w:val="28"/>
        </w:rPr>
        <w:t xml:space="preserve">Хельсинки – </w:t>
      </w:r>
      <w:proofErr w:type="spellStart"/>
      <w:r w:rsidRPr="006977BC">
        <w:rPr>
          <w:sz w:val="28"/>
          <w:szCs w:val="28"/>
        </w:rPr>
        <w:t>Евразияның</w:t>
      </w:r>
      <w:proofErr w:type="spellEnd"/>
      <w:r w:rsidRPr="006977BC">
        <w:rPr>
          <w:sz w:val="28"/>
          <w:szCs w:val="28"/>
        </w:rPr>
        <w:t xml:space="preserve"> </w:t>
      </w:r>
      <w:proofErr w:type="spellStart"/>
      <w:r w:rsidRPr="006977BC">
        <w:rPr>
          <w:sz w:val="28"/>
          <w:szCs w:val="28"/>
        </w:rPr>
        <w:t>көлік</w:t>
      </w:r>
      <w:proofErr w:type="spellEnd"/>
      <w:r w:rsidRPr="006977BC">
        <w:rPr>
          <w:sz w:val="28"/>
          <w:szCs w:val="28"/>
        </w:rPr>
        <w:t xml:space="preserve"> </w:t>
      </w:r>
      <w:proofErr w:type="spellStart"/>
      <w:r w:rsidRPr="006977BC">
        <w:rPr>
          <w:sz w:val="28"/>
          <w:szCs w:val="28"/>
        </w:rPr>
        <w:t>жүйесінің</w:t>
      </w:r>
      <w:proofErr w:type="spellEnd"/>
      <w:r w:rsidRPr="006977BC">
        <w:rPr>
          <w:sz w:val="28"/>
          <w:szCs w:val="28"/>
        </w:rPr>
        <w:t xml:space="preserve"> </w:t>
      </w:r>
      <w:proofErr w:type="spellStart"/>
      <w:r w:rsidRPr="006977BC">
        <w:rPr>
          <w:sz w:val="28"/>
          <w:szCs w:val="28"/>
        </w:rPr>
        <w:t>техникалық</w:t>
      </w:r>
      <w:proofErr w:type="spellEnd"/>
      <w:r w:rsidRPr="006977BC">
        <w:rPr>
          <w:sz w:val="28"/>
          <w:szCs w:val="28"/>
        </w:rPr>
        <w:t xml:space="preserve"> </w:t>
      </w:r>
      <w:proofErr w:type="spellStart"/>
      <w:r w:rsidRPr="006977BC">
        <w:rPr>
          <w:sz w:val="28"/>
          <w:szCs w:val="28"/>
        </w:rPr>
        <w:t>параметрлері</w:t>
      </w:r>
      <w:proofErr w:type="spellEnd"/>
      <w:r w:rsidRPr="006977BC">
        <w:rPr>
          <w:sz w:val="28"/>
          <w:szCs w:val="28"/>
        </w:rPr>
        <w:t xml:space="preserve"> </w:t>
      </w:r>
      <w:proofErr w:type="spellStart"/>
      <w:r w:rsidRPr="006977BC">
        <w:rPr>
          <w:sz w:val="28"/>
          <w:szCs w:val="28"/>
        </w:rPr>
        <w:t>мәселесі</w:t>
      </w:r>
      <w:proofErr w:type="spellEnd"/>
      <w:r w:rsidRPr="006977BC">
        <w:rPr>
          <w:sz w:val="28"/>
          <w:szCs w:val="28"/>
        </w:rPr>
        <w:t xml:space="preserve"> </w:t>
      </w:r>
      <w:proofErr w:type="spellStart"/>
      <w:r w:rsidRPr="006977BC">
        <w:rPr>
          <w:sz w:val="28"/>
          <w:szCs w:val="28"/>
        </w:rPr>
        <w:t>қарастырылды</w:t>
      </w:r>
      <w:proofErr w:type="spellEnd"/>
      <w:r w:rsidRPr="006977BC">
        <w:rPr>
          <w:sz w:val="28"/>
          <w:szCs w:val="28"/>
        </w:rPr>
        <w:t>.</w:t>
      </w:r>
    </w:p>
    <w:p w:rsidR="00125C8C" w:rsidRPr="006977BC" w:rsidRDefault="00125C8C" w:rsidP="00125C8C">
      <w:pPr>
        <w:rPr>
          <w:sz w:val="28"/>
          <w:szCs w:val="28"/>
        </w:rPr>
      </w:pPr>
      <w:proofErr w:type="spellStart"/>
      <w:r w:rsidRPr="006977BC">
        <w:rPr>
          <w:sz w:val="28"/>
          <w:szCs w:val="28"/>
        </w:rPr>
        <w:t>Қазақстан</w:t>
      </w:r>
      <w:proofErr w:type="spellEnd"/>
      <w:r w:rsidRPr="006977BC">
        <w:rPr>
          <w:sz w:val="28"/>
          <w:szCs w:val="28"/>
        </w:rPr>
        <w:t xml:space="preserve"> </w:t>
      </w:r>
      <w:proofErr w:type="spellStart"/>
      <w:r w:rsidRPr="006977BC">
        <w:rPr>
          <w:sz w:val="28"/>
          <w:szCs w:val="28"/>
        </w:rPr>
        <w:t>Республикасы</w:t>
      </w:r>
      <w:proofErr w:type="spellEnd"/>
      <w:r w:rsidRPr="006977BC">
        <w:rPr>
          <w:sz w:val="28"/>
          <w:szCs w:val="28"/>
        </w:rPr>
        <w:t xml:space="preserve"> </w:t>
      </w:r>
      <w:proofErr w:type="spellStart"/>
      <w:r w:rsidRPr="006977BC">
        <w:rPr>
          <w:sz w:val="28"/>
          <w:szCs w:val="28"/>
        </w:rPr>
        <w:t>үшін</w:t>
      </w:r>
      <w:proofErr w:type="spellEnd"/>
      <w:r w:rsidRPr="006977BC">
        <w:rPr>
          <w:sz w:val="28"/>
          <w:szCs w:val="28"/>
        </w:rPr>
        <w:t xml:space="preserve"> </w:t>
      </w:r>
      <w:proofErr w:type="spellStart"/>
      <w:r w:rsidRPr="006977BC">
        <w:rPr>
          <w:sz w:val="28"/>
          <w:szCs w:val="28"/>
        </w:rPr>
        <w:t>қажет</w:t>
      </w:r>
      <w:proofErr w:type="spellEnd"/>
      <w:r w:rsidRPr="006977BC">
        <w:rPr>
          <w:sz w:val="28"/>
          <w:szCs w:val="28"/>
        </w:rPr>
        <w:t xml:space="preserve"> </w:t>
      </w:r>
      <w:proofErr w:type="spellStart"/>
      <w:r w:rsidRPr="006977BC">
        <w:rPr>
          <w:sz w:val="28"/>
          <w:szCs w:val="28"/>
        </w:rPr>
        <w:t>мәселе</w:t>
      </w:r>
      <w:proofErr w:type="spellEnd"/>
      <w:r w:rsidRPr="006977BC">
        <w:rPr>
          <w:sz w:val="28"/>
          <w:szCs w:val="28"/>
        </w:rPr>
        <w:t xml:space="preserve">: </w:t>
      </w:r>
      <w:proofErr w:type="spellStart"/>
      <w:r w:rsidRPr="006977BC">
        <w:rPr>
          <w:sz w:val="28"/>
          <w:szCs w:val="28"/>
        </w:rPr>
        <w:t>негізгі</w:t>
      </w:r>
      <w:proofErr w:type="spellEnd"/>
      <w:r w:rsidRPr="006977BC">
        <w:rPr>
          <w:sz w:val="28"/>
          <w:szCs w:val="28"/>
        </w:rPr>
        <w:t xml:space="preserve"> </w:t>
      </w:r>
      <w:proofErr w:type="spellStart"/>
      <w:r w:rsidRPr="006977BC">
        <w:rPr>
          <w:sz w:val="28"/>
          <w:szCs w:val="28"/>
        </w:rPr>
        <w:t>бағыттағы</w:t>
      </w:r>
      <w:proofErr w:type="spellEnd"/>
      <w:r w:rsidRPr="006977BC">
        <w:rPr>
          <w:sz w:val="28"/>
          <w:szCs w:val="28"/>
        </w:rPr>
        <w:t xml:space="preserve"> </w:t>
      </w:r>
      <w:proofErr w:type="spellStart"/>
      <w:r w:rsidRPr="006977BC">
        <w:rPr>
          <w:sz w:val="28"/>
          <w:szCs w:val="28"/>
        </w:rPr>
        <w:t>темір</w:t>
      </w:r>
      <w:proofErr w:type="spellEnd"/>
      <w:r w:rsidRPr="006977BC">
        <w:rPr>
          <w:sz w:val="28"/>
          <w:szCs w:val="28"/>
        </w:rPr>
        <w:t xml:space="preserve"> </w:t>
      </w:r>
      <w:proofErr w:type="spellStart"/>
      <w:r w:rsidRPr="006977BC">
        <w:rPr>
          <w:sz w:val="28"/>
          <w:szCs w:val="28"/>
        </w:rPr>
        <w:t>жолдарының</w:t>
      </w:r>
      <w:proofErr w:type="spellEnd"/>
      <w:r w:rsidRPr="006977BC">
        <w:rPr>
          <w:sz w:val="28"/>
          <w:szCs w:val="28"/>
        </w:rPr>
        <w:t xml:space="preserve"> </w:t>
      </w:r>
      <w:proofErr w:type="spellStart"/>
      <w:r w:rsidRPr="006977BC">
        <w:rPr>
          <w:sz w:val="28"/>
          <w:szCs w:val="28"/>
        </w:rPr>
        <w:t>модернизациясы</w:t>
      </w:r>
      <w:proofErr w:type="spellEnd"/>
      <w:r w:rsidRPr="006977BC">
        <w:rPr>
          <w:sz w:val="28"/>
          <w:szCs w:val="28"/>
        </w:rPr>
        <w:t xml:space="preserve">, «Дружба» </w:t>
      </w:r>
      <w:proofErr w:type="spellStart"/>
      <w:r w:rsidRPr="006977BC">
        <w:rPr>
          <w:sz w:val="28"/>
          <w:szCs w:val="28"/>
        </w:rPr>
        <w:t>станциясының</w:t>
      </w:r>
      <w:proofErr w:type="spellEnd"/>
      <w:r w:rsidRPr="006977BC">
        <w:rPr>
          <w:sz w:val="28"/>
          <w:szCs w:val="28"/>
        </w:rPr>
        <w:t xml:space="preserve"> </w:t>
      </w:r>
      <w:proofErr w:type="spellStart"/>
      <w:r w:rsidRPr="006977BC">
        <w:rPr>
          <w:sz w:val="28"/>
          <w:szCs w:val="28"/>
        </w:rPr>
        <w:t>салынуын</w:t>
      </w:r>
      <w:proofErr w:type="spellEnd"/>
      <w:r w:rsidRPr="006977BC">
        <w:rPr>
          <w:sz w:val="28"/>
          <w:szCs w:val="28"/>
        </w:rPr>
        <w:t xml:space="preserve"> </w:t>
      </w:r>
      <w:proofErr w:type="spellStart"/>
      <w:r w:rsidRPr="006977BC">
        <w:rPr>
          <w:sz w:val="28"/>
          <w:szCs w:val="28"/>
        </w:rPr>
        <w:t>аяқтау</w:t>
      </w:r>
      <w:proofErr w:type="spellEnd"/>
      <w:r w:rsidRPr="006977BC">
        <w:rPr>
          <w:sz w:val="28"/>
          <w:szCs w:val="28"/>
        </w:rPr>
        <w:t>.</w:t>
      </w:r>
    </w:p>
    <w:p w:rsidR="00125C8C" w:rsidRPr="006977BC" w:rsidRDefault="00125C8C" w:rsidP="00125C8C">
      <w:pPr>
        <w:rPr>
          <w:sz w:val="28"/>
          <w:szCs w:val="28"/>
        </w:rPr>
      </w:pPr>
      <w:proofErr w:type="spellStart"/>
      <w:r w:rsidRPr="006977BC">
        <w:rPr>
          <w:sz w:val="28"/>
          <w:szCs w:val="28"/>
        </w:rPr>
        <w:t>Қазақстан</w:t>
      </w:r>
      <w:proofErr w:type="spellEnd"/>
      <w:r w:rsidRPr="006977BC">
        <w:rPr>
          <w:sz w:val="28"/>
          <w:szCs w:val="28"/>
        </w:rPr>
        <w:t xml:space="preserve"> </w:t>
      </w:r>
      <w:proofErr w:type="spellStart"/>
      <w:r w:rsidRPr="006977BC">
        <w:rPr>
          <w:sz w:val="28"/>
          <w:szCs w:val="28"/>
        </w:rPr>
        <w:t>Республикасы</w:t>
      </w:r>
      <w:proofErr w:type="spellEnd"/>
      <w:r w:rsidRPr="006977BC">
        <w:rPr>
          <w:sz w:val="28"/>
          <w:szCs w:val="28"/>
        </w:rPr>
        <w:t xml:space="preserve"> – Азия </w:t>
      </w:r>
      <w:proofErr w:type="spellStart"/>
      <w:r w:rsidRPr="006977BC">
        <w:rPr>
          <w:sz w:val="28"/>
          <w:szCs w:val="28"/>
        </w:rPr>
        <w:t>және</w:t>
      </w:r>
      <w:proofErr w:type="spellEnd"/>
      <w:r w:rsidRPr="006977BC">
        <w:rPr>
          <w:sz w:val="28"/>
          <w:szCs w:val="28"/>
        </w:rPr>
        <w:t xml:space="preserve"> </w:t>
      </w:r>
      <w:proofErr w:type="spellStart"/>
      <w:r w:rsidRPr="006977BC">
        <w:rPr>
          <w:sz w:val="28"/>
          <w:szCs w:val="28"/>
        </w:rPr>
        <w:t>Европаны</w:t>
      </w:r>
      <w:proofErr w:type="spellEnd"/>
      <w:r w:rsidRPr="006977BC">
        <w:rPr>
          <w:sz w:val="28"/>
          <w:szCs w:val="28"/>
        </w:rPr>
        <w:t xml:space="preserve"> </w:t>
      </w:r>
      <w:proofErr w:type="spellStart"/>
      <w:r w:rsidRPr="006977BC">
        <w:rPr>
          <w:sz w:val="28"/>
          <w:szCs w:val="28"/>
        </w:rPr>
        <w:t>байланыстыратын</w:t>
      </w:r>
      <w:proofErr w:type="spellEnd"/>
      <w:r w:rsidRPr="006977BC">
        <w:rPr>
          <w:sz w:val="28"/>
          <w:szCs w:val="28"/>
        </w:rPr>
        <w:t xml:space="preserve"> </w:t>
      </w:r>
      <w:proofErr w:type="spellStart"/>
      <w:r w:rsidRPr="006977BC">
        <w:rPr>
          <w:sz w:val="28"/>
          <w:szCs w:val="28"/>
        </w:rPr>
        <w:t>трансконтинент</w:t>
      </w:r>
      <w:proofErr w:type="spellEnd"/>
      <w:r w:rsidRPr="006977BC">
        <w:rPr>
          <w:sz w:val="28"/>
          <w:szCs w:val="28"/>
        </w:rPr>
        <w:t>.</w:t>
      </w:r>
    </w:p>
    <w:p w:rsidR="0021052D" w:rsidRDefault="0021052D">
      <w:bookmarkStart w:id="0" w:name="_GoBack"/>
      <w:bookmarkEnd w:id="0"/>
    </w:p>
    <w:sectPr w:rsidR="002105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KZ Arial">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CE7"/>
    <w:rsid w:val="00125C8C"/>
    <w:rsid w:val="0021052D"/>
    <w:rsid w:val="00D17C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C8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125C8C"/>
    <w:pPr>
      <w:widowControl w:val="0"/>
      <w:spacing w:before="300" w:after="0" w:line="360" w:lineRule="auto"/>
      <w:ind w:firstLine="720"/>
      <w:jc w:val="both"/>
    </w:pPr>
    <w:rPr>
      <w:rFonts w:ascii="Courier New" w:eastAsia="Times New Roman" w:hAnsi="Courier New" w:cs="Times New Roman"/>
      <w:snapToGrid w:val="0"/>
      <w:sz w:val="24"/>
      <w:szCs w:val="20"/>
      <w:lang w:eastAsia="ru-RU"/>
    </w:rPr>
  </w:style>
  <w:style w:type="paragraph" w:styleId="2">
    <w:name w:val="Body Text Indent 2"/>
    <w:basedOn w:val="a"/>
    <w:link w:val="20"/>
    <w:rsid w:val="00125C8C"/>
    <w:pPr>
      <w:ind w:firstLine="454"/>
      <w:jc w:val="both"/>
    </w:pPr>
    <w:rPr>
      <w:rFonts w:ascii="KZ Arial" w:hAnsi="KZ Arial"/>
      <w:sz w:val="28"/>
      <w:lang w:val="kk-KZ"/>
    </w:rPr>
  </w:style>
  <w:style w:type="character" w:customStyle="1" w:styleId="20">
    <w:name w:val="Основной текст с отступом 2 Знак"/>
    <w:basedOn w:val="a0"/>
    <w:link w:val="2"/>
    <w:rsid w:val="00125C8C"/>
    <w:rPr>
      <w:rFonts w:ascii="KZ Arial" w:eastAsia="Times New Roman" w:hAnsi="KZ Arial" w:cs="Times New Roman"/>
      <w:sz w:val="28"/>
      <w:szCs w:val="20"/>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C8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125C8C"/>
    <w:pPr>
      <w:widowControl w:val="0"/>
      <w:spacing w:before="300" w:after="0" w:line="360" w:lineRule="auto"/>
      <w:ind w:firstLine="720"/>
      <w:jc w:val="both"/>
    </w:pPr>
    <w:rPr>
      <w:rFonts w:ascii="Courier New" w:eastAsia="Times New Roman" w:hAnsi="Courier New" w:cs="Times New Roman"/>
      <w:snapToGrid w:val="0"/>
      <w:sz w:val="24"/>
      <w:szCs w:val="20"/>
      <w:lang w:eastAsia="ru-RU"/>
    </w:rPr>
  </w:style>
  <w:style w:type="paragraph" w:styleId="2">
    <w:name w:val="Body Text Indent 2"/>
    <w:basedOn w:val="a"/>
    <w:link w:val="20"/>
    <w:rsid w:val="00125C8C"/>
    <w:pPr>
      <w:ind w:firstLine="454"/>
      <w:jc w:val="both"/>
    </w:pPr>
    <w:rPr>
      <w:rFonts w:ascii="KZ Arial" w:hAnsi="KZ Arial"/>
      <w:sz w:val="28"/>
      <w:lang w:val="kk-KZ"/>
    </w:rPr>
  </w:style>
  <w:style w:type="character" w:customStyle="1" w:styleId="20">
    <w:name w:val="Основной текст с отступом 2 Знак"/>
    <w:basedOn w:val="a0"/>
    <w:link w:val="2"/>
    <w:rsid w:val="00125C8C"/>
    <w:rPr>
      <w:rFonts w:ascii="KZ Arial" w:eastAsia="Times New Roman" w:hAnsi="KZ Arial" w:cs="Times New Roman"/>
      <w:sz w:val="28"/>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782</Words>
  <Characters>4458</Characters>
  <Application>Microsoft Office Word</Application>
  <DocSecurity>0</DocSecurity>
  <Lines>37</Lines>
  <Paragraphs>10</Paragraphs>
  <ScaleCrop>false</ScaleCrop>
  <Company>Microsoft</Company>
  <LinksUpToDate>false</LinksUpToDate>
  <CharactersWithSpaces>5230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2020-08-24T15:57:00Z</dcterms:created>
  <dcterms:modified xsi:type="dcterms:W3CDTF">2020-08-24T15:57:00Z</dcterms:modified>
</cp:coreProperties>
</file>